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FC4AD" w14:textId="77777777" w:rsidR="007927F9" w:rsidRDefault="007927F9" w:rsidP="008227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6128EE52" w14:textId="77777777" w:rsidR="002C6F26" w:rsidRPr="00B3631C" w:rsidRDefault="001E76C2" w:rsidP="002C6F26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1AD347C" wp14:editId="5CC33A3C">
            <wp:extent cx="875665" cy="888365"/>
            <wp:effectExtent l="0" t="0" r="635" b="6985"/>
            <wp:docPr id="1" name="Рисунок 1" descr="Описание: 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3_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BB8F2" w14:textId="77777777" w:rsidR="00842F25" w:rsidRPr="00937AD3" w:rsidRDefault="00842F25" w:rsidP="00842F25">
      <w:pPr>
        <w:jc w:val="center"/>
        <w:outlineLvl w:val="2"/>
        <w:rPr>
          <w:b/>
          <w:sz w:val="28"/>
          <w:szCs w:val="28"/>
        </w:rPr>
      </w:pPr>
      <w:r w:rsidRPr="00937AD3">
        <w:rPr>
          <w:b/>
          <w:sz w:val="28"/>
          <w:szCs w:val="28"/>
        </w:rPr>
        <w:t>АДМИНИСТРАЦИЯ МУНИЦИПАЛЬНОГО ОБРАЗОВАНИЯ</w:t>
      </w:r>
    </w:p>
    <w:p w14:paraId="4603111A" w14:textId="77777777" w:rsidR="008B48AB" w:rsidRDefault="008B48AB" w:rsidP="008B48AB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937AD3">
        <w:rPr>
          <w:b/>
          <w:sz w:val="28"/>
          <w:szCs w:val="28"/>
        </w:rPr>
        <w:t xml:space="preserve">РУДНЯНСКИЙ </w:t>
      </w:r>
      <w:r>
        <w:rPr>
          <w:b/>
          <w:sz w:val="28"/>
          <w:szCs w:val="28"/>
        </w:rPr>
        <w:t>МУНИЦИПАЛЬНЫЙ ОКРУГ»</w:t>
      </w:r>
      <w:r w:rsidRPr="00937AD3">
        <w:rPr>
          <w:b/>
          <w:sz w:val="28"/>
          <w:szCs w:val="28"/>
        </w:rPr>
        <w:t xml:space="preserve"> СМОЛЕНСКОЙ ОБЛАСТИ</w:t>
      </w:r>
    </w:p>
    <w:p w14:paraId="7EB3EF94" w14:textId="77777777" w:rsidR="00822753" w:rsidRPr="00937AD3" w:rsidRDefault="00822753" w:rsidP="008B48AB">
      <w:pPr>
        <w:jc w:val="center"/>
        <w:outlineLvl w:val="2"/>
        <w:rPr>
          <w:b/>
          <w:sz w:val="28"/>
          <w:szCs w:val="28"/>
        </w:rPr>
      </w:pPr>
    </w:p>
    <w:p w14:paraId="76BAFB28" w14:textId="77777777" w:rsidR="00DE14FA" w:rsidRDefault="00DE14FA" w:rsidP="008B48AB">
      <w:pPr>
        <w:jc w:val="center"/>
        <w:outlineLvl w:val="2"/>
        <w:rPr>
          <w:b/>
          <w:sz w:val="28"/>
          <w:szCs w:val="28"/>
        </w:rPr>
      </w:pPr>
    </w:p>
    <w:p w14:paraId="57FAF880" w14:textId="77777777" w:rsidR="00842F25" w:rsidRDefault="00842F25" w:rsidP="008B48AB">
      <w:pPr>
        <w:jc w:val="center"/>
        <w:outlineLvl w:val="2"/>
        <w:rPr>
          <w:b/>
          <w:sz w:val="28"/>
          <w:szCs w:val="28"/>
        </w:rPr>
      </w:pPr>
      <w:r w:rsidRPr="00937AD3">
        <w:rPr>
          <w:b/>
          <w:sz w:val="28"/>
          <w:szCs w:val="28"/>
        </w:rPr>
        <w:t>П О С Т А Н О В Л Е Н И Е</w:t>
      </w:r>
    </w:p>
    <w:p w14:paraId="521C2A87" w14:textId="77777777" w:rsidR="00B07B56" w:rsidRDefault="00B07B56" w:rsidP="008B48AB">
      <w:pPr>
        <w:jc w:val="center"/>
        <w:outlineLvl w:val="2"/>
        <w:rPr>
          <w:b/>
          <w:sz w:val="28"/>
          <w:szCs w:val="28"/>
        </w:rPr>
      </w:pPr>
    </w:p>
    <w:p w14:paraId="1D9869B1" w14:textId="77777777" w:rsidR="00B07B56" w:rsidRPr="00937AD3" w:rsidRDefault="00B07B56" w:rsidP="008B48AB">
      <w:pPr>
        <w:jc w:val="center"/>
        <w:outlineLvl w:val="2"/>
        <w:rPr>
          <w:b/>
          <w:sz w:val="28"/>
          <w:szCs w:val="28"/>
        </w:rPr>
      </w:pPr>
    </w:p>
    <w:p w14:paraId="7B1B6D4F" w14:textId="77777777" w:rsidR="00842F25" w:rsidRDefault="00005C6C" w:rsidP="00842F25">
      <w:pPr>
        <w:outlineLvl w:val="2"/>
        <w:rPr>
          <w:sz w:val="28"/>
          <w:szCs w:val="28"/>
        </w:rPr>
      </w:pPr>
      <w:r>
        <w:rPr>
          <w:sz w:val="28"/>
          <w:szCs w:val="28"/>
        </w:rPr>
        <w:t>о</w:t>
      </w:r>
      <w:r w:rsidR="00644A65" w:rsidRPr="00937AD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07B56">
        <w:rPr>
          <w:sz w:val="28"/>
          <w:szCs w:val="28"/>
        </w:rPr>
        <w:t>_____________</w:t>
      </w:r>
      <w:r w:rsidR="00644A65">
        <w:rPr>
          <w:sz w:val="28"/>
          <w:szCs w:val="28"/>
        </w:rPr>
        <w:t xml:space="preserve"> </w:t>
      </w:r>
      <w:r w:rsidR="00644A65" w:rsidRPr="00937AD3">
        <w:rPr>
          <w:sz w:val="28"/>
          <w:szCs w:val="28"/>
        </w:rPr>
        <w:t xml:space="preserve">N </w:t>
      </w:r>
      <w:r w:rsidR="00B07B56">
        <w:rPr>
          <w:sz w:val="28"/>
          <w:szCs w:val="28"/>
        </w:rPr>
        <w:t>________</w:t>
      </w:r>
      <w:r>
        <w:rPr>
          <w:sz w:val="28"/>
          <w:szCs w:val="28"/>
        </w:rPr>
        <w:t xml:space="preserve"> </w:t>
      </w:r>
    </w:p>
    <w:p w14:paraId="663D70E0" w14:textId="77777777" w:rsidR="00631CC2" w:rsidRPr="00937AD3" w:rsidRDefault="00631CC2" w:rsidP="00842F25">
      <w:pPr>
        <w:outlineLvl w:val="2"/>
        <w:rPr>
          <w:sz w:val="28"/>
          <w:szCs w:val="28"/>
        </w:rPr>
      </w:pPr>
    </w:p>
    <w:p w14:paraId="5E2020E8" w14:textId="77777777" w:rsidR="00842F25" w:rsidRPr="00937AD3" w:rsidRDefault="00842F25" w:rsidP="00842F25">
      <w:pPr>
        <w:outlineLvl w:val="2"/>
        <w:rPr>
          <w:sz w:val="28"/>
          <w:szCs w:val="28"/>
        </w:rPr>
      </w:pPr>
    </w:p>
    <w:tbl>
      <w:tblPr>
        <w:tblW w:w="0" w:type="auto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3"/>
      </w:tblGrid>
      <w:tr w:rsidR="00D86A52" w14:paraId="74CE6C5A" w14:textId="77777777" w:rsidTr="00631CC2">
        <w:trPr>
          <w:trHeight w:val="2050"/>
        </w:trPr>
        <w:tc>
          <w:tcPr>
            <w:tcW w:w="5653" w:type="dxa"/>
            <w:tcBorders>
              <w:top w:val="nil"/>
              <w:left w:val="nil"/>
              <w:bottom w:val="nil"/>
              <w:right w:val="nil"/>
            </w:tcBorders>
          </w:tcPr>
          <w:p w14:paraId="09CF67D1" w14:textId="74D343C1" w:rsidR="00F737A6" w:rsidRPr="00C04156" w:rsidRDefault="00DE14FA" w:rsidP="00DE14FA">
            <w:pPr>
              <w:outlineLvl w:val="2"/>
              <w:rPr>
                <w:i/>
              </w:rPr>
            </w:pPr>
            <w:bookmarkStart w:id="0" w:name="_Hlk118126194"/>
            <w:r w:rsidRPr="00DE14FA">
              <w:rPr>
                <w:kern w:val="32"/>
                <w:sz w:val="28"/>
                <w:szCs w:val="28"/>
              </w:rPr>
              <w:t xml:space="preserve">Об утверждении Положения о порядке предоставления в собственность или аренду без проведения торгов земельных участков, выделенных в счет земельных долей, находящихся в </w:t>
            </w:r>
            <w:r>
              <w:rPr>
                <w:kern w:val="32"/>
                <w:sz w:val="28"/>
                <w:szCs w:val="28"/>
              </w:rPr>
              <w:t xml:space="preserve">муниципальной </w:t>
            </w:r>
            <w:r w:rsidRPr="00DE14FA">
              <w:rPr>
                <w:kern w:val="32"/>
                <w:sz w:val="28"/>
                <w:szCs w:val="28"/>
              </w:rPr>
              <w:t xml:space="preserve">собственности </w:t>
            </w:r>
          </w:p>
        </w:tc>
      </w:tr>
    </w:tbl>
    <w:p w14:paraId="2E1FB813" w14:textId="77777777" w:rsidR="00C04156" w:rsidRDefault="00C04156" w:rsidP="005E26F6">
      <w:pPr>
        <w:pStyle w:val="ConsPlusTitle0"/>
        <w:tabs>
          <w:tab w:val="left" w:pos="5535"/>
        </w:tabs>
        <w:ind w:right="-55"/>
        <w:jc w:val="both"/>
        <w:rPr>
          <w:b w:val="0"/>
          <w:sz w:val="28"/>
          <w:szCs w:val="28"/>
        </w:rPr>
      </w:pPr>
    </w:p>
    <w:p w14:paraId="290C9E3D" w14:textId="77777777" w:rsidR="00DE14FA" w:rsidRDefault="00DE14FA" w:rsidP="005E26F6">
      <w:pPr>
        <w:pStyle w:val="ConsPlusTitle0"/>
        <w:tabs>
          <w:tab w:val="left" w:pos="5535"/>
        </w:tabs>
        <w:ind w:right="-55"/>
        <w:jc w:val="both"/>
        <w:rPr>
          <w:b w:val="0"/>
          <w:sz w:val="28"/>
          <w:szCs w:val="28"/>
        </w:rPr>
      </w:pPr>
    </w:p>
    <w:p w14:paraId="0E1D8329" w14:textId="77777777" w:rsidR="004C49B1" w:rsidRDefault="004C49B1" w:rsidP="005E26F6">
      <w:pPr>
        <w:pStyle w:val="ConsPlusTitle0"/>
        <w:tabs>
          <w:tab w:val="left" w:pos="5535"/>
        </w:tabs>
        <w:ind w:right="-55"/>
        <w:jc w:val="both"/>
        <w:rPr>
          <w:b w:val="0"/>
          <w:sz w:val="28"/>
          <w:szCs w:val="28"/>
        </w:rPr>
      </w:pPr>
    </w:p>
    <w:bookmarkEnd w:id="0"/>
    <w:p w14:paraId="11E582A7" w14:textId="3ADA3168" w:rsidR="005E26F6" w:rsidRPr="005E26F6" w:rsidRDefault="00631CC2" w:rsidP="002347CB">
      <w:pPr>
        <w:ind w:firstLine="708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Руководствуясь</w:t>
      </w:r>
      <w:r w:rsidR="005E26F6" w:rsidRPr="005E26F6">
        <w:rPr>
          <w:bCs/>
          <w:sz w:val="28"/>
          <w:szCs w:val="28"/>
        </w:rPr>
        <w:t xml:space="preserve"> </w:t>
      </w:r>
      <w:r w:rsidRPr="00565321">
        <w:rPr>
          <w:color w:val="212121"/>
          <w:sz w:val="28"/>
          <w:szCs w:val="28"/>
        </w:rPr>
        <w:t>Федеральным законом от 06.10.2003 г. №131-ФЗ «Об общих принципах организации местного самоуправления в Российской Федерации</w:t>
      </w:r>
      <w:r w:rsidR="00CC3F1E" w:rsidRPr="00565321">
        <w:rPr>
          <w:color w:val="212121"/>
          <w:sz w:val="28"/>
          <w:szCs w:val="28"/>
        </w:rPr>
        <w:t>»</w:t>
      </w:r>
      <w:r w:rsidR="00CC3F1E">
        <w:rPr>
          <w:color w:val="212121"/>
          <w:sz w:val="28"/>
          <w:szCs w:val="28"/>
        </w:rPr>
        <w:t xml:space="preserve">, в </w:t>
      </w:r>
      <w:r w:rsidR="00CC3F1E" w:rsidRPr="00821B24">
        <w:rPr>
          <w:kern w:val="32"/>
          <w:sz w:val="28"/>
          <w:szCs w:val="28"/>
        </w:rPr>
        <w:t>соответствии</w:t>
      </w:r>
      <w:r w:rsidRPr="00821B24">
        <w:rPr>
          <w:kern w:val="32"/>
          <w:sz w:val="28"/>
          <w:szCs w:val="28"/>
        </w:rPr>
        <w:t xml:space="preserve"> с </w:t>
      </w:r>
      <w:r>
        <w:rPr>
          <w:kern w:val="32"/>
          <w:sz w:val="28"/>
          <w:szCs w:val="28"/>
        </w:rPr>
        <w:t xml:space="preserve">Земельным кодексом РФ, </w:t>
      </w:r>
      <w:r w:rsidRPr="00821B24">
        <w:rPr>
          <w:kern w:val="32"/>
          <w:sz w:val="28"/>
          <w:szCs w:val="28"/>
        </w:rPr>
        <w:t xml:space="preserve">Федеральным законом от </w:t>
      </w:r>
      <w:r>
        <w:rPr>
          <w:kern w:val="32"/>
          <w:sz w:val="28"/>
          <w:szCs w:val="28"/>
        </w:rPr>
        <w:t>24</w:t>
      </w:r>
      <w:r w:rsidRPr="00821B24">
        <w:rPr>
          <w:kern w:val="32"/>
          <w:sz w:val="28"/>
          <w:szCs w:val="28"/>
        </w:rPr>
        <w:t>.0</w:t>
      </w:r>
      <w:r>
        <w:rPr>
          <w:kern w:val="32"/>
          <w:sz w:val="28"/>
          <w:szCs w:val="28"/>
        </w:rPr>
        <w:t>7</w:t>
      </w:r>
      <w:r w:rsidRPr="00821B24">
        <w:rPr>
          <w:kern w:val="32"/>
          <w:sz w:val="28"/>
          <w:szCs w:val="28"/>
        </w:rPr>
        <w:t>.200</w:t>
      </w:r>
      <w:r>
        <w:rPr>
          <w:kern w:val="32"/>
          <w:sz w:val="28"/>
          <w:szCs w:val="28"/>
        </w:rPr>
        <w:t>2</w:t>
      </w:r>
      <w:r w:rsidRPr="00821B24">
        <w:rPr>
          <w:kern w:val="32"/>
          <w:sz w:val="28"/>
          <w:szCs w:val="28"/>
        </w:rPr>
        <w:t xml:space="preserve"> № 1</w:t>
      </w:r>
      <w:r>
        <w:rPr>
          <w:kern w:val="32"/>
          <w:sz w:val="28"/>
          <w:szCs w:val="28"/>
        </w:rPr>
        <w:t>0</w:t>
      </w:r>
      <w:r w:rsidRPr="00821B24">
        <w:rPr>
          <w:kern w:val="32"/>
          <w:sz w:val="28"/>
          <w:szCs w:val="28"/>
        </w:rPr>
        <w:t xml:space="preserve">1-ФЗ «Об </w:t>
      </w:r>
      <w:r>
        <w:rPr>
          <w:kern w:val="32"/>
          <w:sz w:val="28"/>
          <w:szCs w:val="28"/>
        </w:rPr>
        <w:t>обороте земель</w:t>
      </w:r>
      <w:r w:rsidR="00CC3F1E" w:rsidRPr="00821B24">
        <w:rPr>
          <w:kern w:val="32"/>
          <w:sz w:val="28"/>
          <w:szCs w:val="28"/>
        </w:rPr>
        <w:t>», Уставом</w:t>
      </w:r>
      <w:r w:rsidR="005E26F6" w:rsidRPr="005E26F6">
        <w:rPr>
          <w:bCs/>
          <w:sz w:val="28"/>
          <w:szCs w:val="28"/>
        </w:rPr>
        <w:t xml:space="preserve"> муниципального образования «Руднянский</w:t>
      </w:r>
      <w:r>
        <w:rPr>
          <w:bCs/>
          <w:sz w:val="28"/>
          <w:szCs w:val="28"/>
        </w:rPr>
        <w:t xml:space="preserve"> </w:t>
      </w:r>
      <w:r w:rsidR="005E26F6" w:rsidRPr="005E26F6">
        <w:rPr>
          <w:bCs/>
          <w:sz w:val="28"/>
          <w:szCs w:val="28"/>
        </w:rPr>
        <w:t>муниципальный округ» Смоленской области</w:t>
      </w:r>
    </w:p>
    <w:p w14:paraId="2CD1FAAA" w14:textId="77777777" w:rsidR="005E26F6" w:rsidRPr="005E26F6" w:rsidRDefault="005E26F6" w:rsidP="005E26F6">
      <w:pPr>
        <w:jc w:val="both"/>
        <w:outlineLvl w:val="2"/>
        <w:rPr>
          <w:bCs/>
          <w:sz w:val="28"/>
          <w:szCs w:val="28"/>
        </w:rPr>
      </w:pPr>
    </w:p>
    <w:p w14:paraId="0E8A15DE" w14:textId="77777777" w:rsidR="005E26F6" w:rsidRPr="005E26F6" w:rsidRDefault="005E26F6" w:rsidP="005E26F6">
      <w:pPr>
        <w:jc w:val="both"/>
        <w:outlineLvl w:val="2"/>
        <w:rPr>
          <w:bCs/>
          <w:sz w:val="28"/>
          <w:szCs w:val="28"/>
        </w:rPr>
      </w:pPr>
      <w:r w:rsidRPr="005E26F6">
        <w:rPr>
          <w:bCs/>
          <w:sz w:val="28"/>
          <w:szCs w:val="28"/>
        </w:rPr>
        <w:t xml:space="preserve"> </w:t>
      </w:r>
      <w:r w:rsidR="002347CB">
        <w:rPr>
          <w:bCs/>
          <w:sz w:val="28"/>
          <w:szCs w:val="28"/>
        </w:rPr>
        <w:tab/>
      </w:r>
      <w:r w:rsidRPr="005E26F6">
        <w:rPr>
          <w:bCs/>
          <w:sz w:val="28"/>
          <w:szCs w:val="28"/>
        </w:rPr>
        <w:t>Администрация муниципального образования «Руднянский муниципальный</w:t>
      </w:r>
    </w:p>
    <w:p w14:paraId="62758B69" w14:textId="77777777" w:rsidR="005E26F6" w:rsidRPr="005E26F6" w:rsidRDefault="005E26F6" w:rsidP="005E26F6">
      <w:pPr>
        <w:jc w:val="both"/>
        <w:outlineLvl w:val="2"/>
        <w:rPr>
          <w:bCs/>
          <w:sz w:val="28"/>
          <w:szCs w:val="28"/>
        </w:rPr>
      </w:pPr>
      <w:r w:rsidRPr="005E26F6">
        <w:rPr>
          <w:bCs/>
          <w:sz w:val="28"/>
          <w:szCs w:val="28"/>
        </w:rPr>
        <w:t>округ» Смоленской области п о с т а н о в л я е т:</w:t>
      </w:r>
    </w:p>
    <w:p w14:paraId="527229F6" w14:textId="77777777" w:rsidR="005E26F6" w:rsidRPr="005E26F6" w:rsidRDefault="005E26F6" w:rsidP="005E26F6">
      <w:pPr>
        <w:jc w:val="both"/>
        <w:outlineLvl w:val="2"/>
        <w:rPr>
          <w:bCs/>
          <w:sz w:val="28"/>
          <w:szCs w:val="28"/>
        </w:rPr>
      </w:pPr>
    </w:p>
    <w:p w14:paraId="00C0B503" w14:textId="3CF3F997" w:rsidR="002347CB" w:rsidRDefault="002347CB" w:rsidP="004C49B1">
      <w:pPr>
        <w:ind w:firstLine="708"/>
        <w:jc w:val="both"/>
        <w:rPr>
          <w:kern w:val="32"/>
          <w:sz w:val="28"/>
          <w:szCs w:val="28"/>
        </w:rPr>
      </w:pPr>
      <w:r>
        <w:rPr>
          <w:bCs/>
          <w:sz w:val="28"/>
          <w:szCs w:val="28"/>
        </w:rPr>
        <w:t>1.</w:t>
      </w:r>
      <w:r w:rsidR="005E26F6" w:rsidRPr="005E26F6">
        <w:rPr>
          <w:bCs/>
          <w:sz w:val="28"/>
          <w:szCs w:val="28"/>
        </w:rPr>
        <w:t xml:space="preserve"> </w:t>
      </w:r>
      <w:r w:rsidR="00DE14FA" w:rsidRPr="009A1DB3">
        <w:rPr>
          <w:sz w:val="28"/>
          <w:szCs w:val="28"/>
        </w:rPr>
        <w:t xml:space="preserve">Утвердить Положение о порядке </w:t>
      </w:r>
      <w:r w:rsidR="00DE14FA" w:rsidRPr="009A1DB3">
        <w:rPr>
          <w:bCs/>
          <w:sz w:val="28"/>
          <w:szCs w:val="28"/>
        </w:rPr>
        <w:t>предоставления в собственность или аренду без проведения торгов земельных участков, выделенных в счет</w:t>
      </w:r>
      <w:r w:rsidR="00DE14FA" w:rsidRPr="009A1DB3">
        <w:rPr>
          <w:sz w:val="28"/>
          <w:szCs w:val="28"/>
        </w:rPr>
        <w:t xml:space="preserve"> земельных долей, находящихся в</w:t>
      </w:r>
      <w:r w:rsidR="00DE14FA" w:rsidRPr="00821B24">
        <w:rPr>
          <w:kern w:val="32"/>
          <w:sz w:val="28"/>
          <w:szCs w:val="28"/>
        </w:rPr>
        <w:t xml:space="preserve"> </w:t>
      </w:r>
      <w:r w:rsidR="00DE14FA">
        <w:rPr>
          <w:kern w:val="32"/>
          <w:sz w:val="28"/>
          <w:szCs w:val="28"/>
        </w:rPr>
        <w:t xml:space="preserve">муниципальной собственности </w:t>
      </w:r>
      <w:r w:rsidR="00631CC2" w:rsidRPr="00821B24">
        <w:rPr>
          <w:kern w:val="32"/>
          <w:sz w:val="28"/>
          <w:szCs w:val="28"/>
        </w:rPr>
        <w:t>согласно приложению.</w:t>
      </w:r>
    </w:p>
    <w:p w14:paraId="7BECE41E" w14:textId="77777777" w:rsidR="00631CC2" w:rsidRDefault="002347CB" w:rsidP="002347CB">
      <w:pPr>
        <w:ind w:firstLine="708"/>
        <w:jc w:val="both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 xml:space="preserve">2. </w:t>
      </w:r>
      <w:r w:rsidR="00631CC2" w:rsidRPr="00821B24">
        <w:rPr>
          <w:kern w:val="32"/>
          <w:sz w:val="28"/>
          <w:szCs w:val="28"/>
        </w:rPr>
        <w:t>Утвердить форму заявления сельскохозяйственных организаций и крестьянских (фермерских) хозяйств о продаже земельных долей из земель сельскохозяйственного назначения и принятия решений о продаже земельных долей в прилагаемой редакции, согласно Приложению № 1 к Положению.</w:t>
      </w:r>
    </w:p>
    <w:p w14:paraId="49F83D4C" w14:textId="0E24F5AA" w:rsidR="00E466A7" w:rsidRPr="004C49B1" w:rsidRDefault="002347CB" w:rsidP="002347CB">
      <w:pPr>
        <w:ind w:firstLine="708"/>
        <w:jc w:val="both"/>
        <w:rPr>
          <w:kern w:val="32"/>
          <w:sz w:val="28"/>
          <w:szCs w:val="28"/>
        </w:rPr>
      </w:pPr>
      <w:r w:rsidRPr="004C49B1">
        <w:rPr>
          <w:sz w:val="28"/>
          <w:szCs w:val="28"/>
        </w:rPr>
        <w:t xml:space="preserve">3. </w:t>
      </w:r>
      <w:r w:rsidR="00E466A7" w:rsidRPr="004C49B1">
        <w:rPr>
          <w:sz w:val="28"/>
          <w:szCs w:val="28"/>
        </w:rPr>
        <w:t>Настоящее постановление вступает</w:t>
      </w:r>
      <w:r w:rsidRPr="004C49B1">
        <w:rPr>
          <w:sz w:val="28"/>
          <w:szCs w:val="28"/>
        </w:rPr>
        <w:t xml:space="preserve"> в силу со дня его </w:t>
      </w:r>
      <w:r w:rsidR="00C865EA">
        <w:rPr>
          <w:sz w:val="28"/>
          <w:szCs w:val="28"/>
        </w:rPr>
        <w:t xml:space="preserve">подписания и подлежит </w:t>
      </w:r>
      <w:r w:rsidR="004C49B1" w:rsidRPr="004C49B1">
        <w:rPr>
          <w:sz w:val="28"/>
          <w:szCs w:val="28"/>
        </w:rPr>
        <w:t>обн</w:t>
      </w:r>
      <w:r w:rsidR="004C49B1">
        <w:rPr>
          <w:sz w:val="28"/>
          <w:szCs w:val="28"/>
        </w:rPr>
        <w:t>а</w:t>
      </w:r>
      <w:r w:rsidR="004C49B1" w:rsidRPr="004C49B1">
        <w:rPr>
          <w:sz w:val="28"/>
          <w:szCs w:val="28"/>
        </w:rPr>
        <w:t>родовани</w:t>
      </w:r>
      <w:r w:rsidR="00C865EA">
        <w:rPr>
          <w:sz w:val="28"/>
          <w:szCs w:val="28"/>
        </w:rPr>
        <w:t>ю</w:t>
      </w:r>
      <w:r w:rsidR="00E466A7" w:rsidRPr="004C49B1">
        <w:rPr>
          <w:sz w:val="28"/>
          <w:szCs w:val="28"/>
        </w:rPr>
        <w:t xml:space="preserve"> в соответствии c Уставом муниципального образования «Руднянский муниципальный округ» Смоленской области</w:t>
      </w:r>
      <w:r w:rsidR="0089431D" w:rsidRPr="004C49B1">
        <w:rPr>
          <w:sz w:val="28"/>
          <w:szCs w:val="28"/>
        </w:rPr>
        <w:t>.</w:t>
      </w:r>
      <w:r w:rsidR="00E466A7" w:rsidRPr="004C49B1">
        <w:rPr>
          <w:sz w:val="28"/>
          <w:szCs w:val="28"/>
        </w:rPr>
        <w:t xml:space="preserve"> </w:t>
      </w:r>
    </w:p>
    <w:p w14:paraId="53546F4A" w14:textId="731245D8" w:rsidR="00631CC2" w:rsidRPr="00E466A7" w:rsidRDefault="002347CB" w:rsidP="002347CB">
      <w:pPr>
        <w:ind w:firstLine="708"/>
        <w:jc w:val="both"/>
        <w:rPr>
          <w:kern w:val="32"/>
          <w:sz w:val="28"/>
          <w:szCs w:val="28"/>
        </w:rPr>
      </w:pPr>
      <w:r>
        <w:rPr>
          <w:sz w:val="28"/>
          <w:szCs w:val="28"/>
        </w:rPr>
        <w:t xml:space="preserve">4. </w:t>
      </w:r>
      <w:r w:rsidR="00631CC2" w:rsidRPr="00E466A7">
        <w:rPr>
          <w:sz w:val="28"/>
          <w:szCs w:val="28"/>
        </w:rPr>
        <w:t xml:space="preserve"> Контроль за исполнением настоящего постановления возложить на   </w:t>
      </w:r>
      <w:r w:rsidR="00EF6CB9">
        <w:rPr>
          <w:sz w:val="28"/>
          <w:szCs w:val="28"/>
        </w:rPr>
        <w:t>з</w:t>
      </w:r>
      <w:r w:rsidR="00631CC2" w:rsidRPr="00E466A7">
        <w:rPr>
          <w:sz w:val="28"/>
          <w:szCs w:val="28"/>
        </w:rPr>
        <w:t xml:space="preserve">аместителя Главы муниципального образования «Руднянский муниципальный округ» Смоленской области </w:t>
      </w:r>
      <w:r w:rsidR="00EF6CB9">
        <w:rPr>
          <w:sz w:val="28"/>
          <w:szCs w:val="28"/>
        </w:rPr>
        <w:t>-</w:t>
      </w:r>
      <w:r w:rsidR="00631CC2" w:rsidRPr="00E466A7">
        <w:rPr>
          <w:sz w:val="28"/>
          <w:szCs w:val="28"/>
        </w:rPr>
        <w:t>Т.П. Силаеву.</w:t>
      </w:r>
    </w:p>
    <w:p w14:paraId="693E4C30" w14:textId="77777777" w:rsidR="00631CC2" w:rsidRPr="00631CC2" w:rsidRDefault="00631CC2" w:rsidP="00631CC2">
      <w:pPr>
        <w:pStyle w:val="af0"/>
        <w:ind w:left="360"/>
        <w:jc w:val="both"/>
        <w:rPr>
          <w:sz w:val="28"/>
          <w:szCs w:val="28"/>
        </w:rPr>
      </w:pPr>
      <w:r w:rsidRPr="00631CC2">
        <w:rPr>
          <w:sz w:val="28"/>
          <w:szCs w:val="28"/>
        </w:rPr>
        <w:t xml:space="preserve"> </w:t>
      </w:r>
    </w:p>
    <w:p w14:paraId="15FDB345" w14:textId="77777777" w:rsidR="005E26F6" w:rsidRDefault="005E26F6" w:rsidP="00631CC2">
      <w:pPr>
        <w:jc w:val="both"/>
        <w:outlineLvl w:val="2"/>
        <w:rPr>
          <w:bCs/>
          <w:sz w:val="28"/>
          <w:szCs w:val="28"/>
        </w:rPr>
      </w:pPr>
    </w:p>
    <w:p w14:paraId="7B777D1F" w14:textId="77777777" w:rsidR="008B48AB" w:rsidRPr="000A70F5" w:rsidRDefault="008B48AB" w:rsidP="008B48AB">
      <w:pPr>
        <w:jc w:val="both"/>
        <w:rPr>
          <w:sz w:val="28"/>
          <w:szCs w:val="28"/>
        </w:rPr>
      </w:pPr>
    </w:p>
    <w:p w14:paraId="3208186E" w14:textId="77777777" w:rsidR="008B48AB" w:rsidRPr="00343178" w:rsidRDefault="004B3B9E" w:rsidP="008B48AB">
      <w:pPr>
        <w:tabs>
          <w:tab w:val="left" w:pos="6600"/>
        </w:tabs>
        <w:outlineLvl w:val="2"/>
        <w:rPr>
          <w:b/>
          <w:sz w:val="28"/>
          <w:szCs w:val="28"/>
        </w:rPr>
      </w:pPr>
      <w:r>
        <w:rPr>
          <w:sz w:val="28"/>
          <w:szCs w:val="28"/>
        </w:rPr>
        <w:t>И.п. Главы</w:t>
      </w:r>
      <w:r w:rsidR="008B48AB">
        <w:rPr>
          <w:sz w:val="28"/>
          <w:szCs w:val="28"/>
        </w:rPr>
        <w:t xml:space="preserve"> </w:t>
      </w:r>
      <w:r w:rsidR="008B48AB" w:rsidRPr="00937AD3">
        <w:rPr>
          <w:sz w:val="28"/>
          <w:szCs w:val="28"/>
        </w:rPr>
        <w:t>муниципального образован</w:t>
      </w:r>
      <w:r w:rsidR="008B48AB">
        <w:rPr>
          <w:sz w:val="28"/>
          <w:szCs w:val="28"/>
        </w:rPr>
        <w:t>ия</w:t>
      </w:r>
    </w:p>
    <w:p w14:paraId="7B9E0BB3" w14:textId="77777777" w:rsidR="008B48AB" w:rsidRDefault="008B48AB" w:rsidP="008B48AB">
      <w:pPr>
        <w:outlineLvl w:val="2"/>
        <w:rPr>
          <w:sz w:val="28"/>
          <w:szCs w:val="28"/>
        </w:rPr>
      </w:pPr>
      <w:r>
        <w:rPr>
          <w:sz w:val="28"/>
          <w:szCs w:val="28"/>
        </w:rPr>
        <w:t>«Руднянский  муниципальный округ»</w:t>
      </w:r>
    </w:p>
    <w:p w14:paraId="7933C6C3" w14:textId="77777777" w:rsidR="008B48AB" w:rsidRDefault="008B48AB" w:rsidP="008B48AB">
      <w:pPr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</w:t>
      </w:r>
      <w:r w:rsidR="004B3B9E">
        <w:rPr>
          <w:sz w:val="28"/>
          <w:szCs w:val="28"/>
        </w:rPr>
        <w:t xml:space="preserve"> </w:t>
      </w:r>
      <w:r w:rsidR="005E26F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5E26F6">
        <w:rPr>
          <w:b/>
          <w:bCs/>
          <w:sz w:val="28"/>
          <w:szCs w:val="28"/>
        </w:rPr>
        <w:t xml:space="preserve">Т.Д. </w:t>
      </w:r>
      <w:proofErr w:type="spellStart"/>
      <w:r w:rsidR="005E26F6">
        <w:rPr>
          <w:b/>
          <w:bCs/>
          <w:sz w:val="28"/>
          <w:szCs w:val="28"/>
        </w:rPr>
        <w:t>Михалутина</w:t>
      </w:r>
      <w:proofErr w:type="spellEnd"/>
      <w:r>
        <w:rPr>
          <w:sz w:val="28"/>
          <w:szCs w:val="28"/>
        </w:rPr>
        <w:t xml:space="preserve">    </w:t>
      </w:r>
    </w:p>
    <w:p w14:paraId="525D270B" w14:textId="77777777" w:rsidR="00E37FC4" w:rsidRDefault="00E37FC4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5AAFA2BE" w14:textId="77777777" w:rsidR="00E37FC4" w:rsidRDefault="00E37FC4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1F033362" w14:textId="77777777" w:rsidR="00302DB0" w:rsidRDefault="00302DB0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58D700B4" w14:textId="77777777" w:rsidR="00302DB0" w:rsidRDefault="00302DB0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4B42EBE1" w14:textId="77777777" w:rsidR="00E466A7" w:rsidRDefault="00E466A7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6160058E" w14:textId="77777777" w:rsidR="00E466A7" w:rsidRDefault="00E466A7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3BC20B3A" w14:textId="77777777" w:rsidR="00E466A7" w:rsidRDefault="00E466A7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1E358677" w14:textId="77777777" w:rsidR="00E466A7" w:rsidRDefault="00E466A7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06744745" w14:textId="77777777" w:rsidR="00E466A7" w:rsidRDefault="00E466A7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35DED2D8" w14:textId="77777777" w:rsidR="00E466A7" w:rsidRDefault="00E466A7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404B8BD3" w14:textId="77777777" w:rsidR="00E466A7" w:rsidRDefault="00E466A7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2D3FF1F3" w14:textId="77777777" w:rsidR="00E466A7" w:rsidRDefault="00E466A7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0931B805" w14:textId="77777777" w:rsidR="00E466A7" w:rsidRDefault="00E466A7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536D48E5" w14:textId="77777777" w:rsidR="00E466A7" w:rsidRDefault="00E466A7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2292520F" w14:textId="77777777" w:rsidR="00E466A7" w:rsidRDefault="00E466A7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6262CD42" w14:textId="77777777" w:rsidR="00E466A7" w:rsidRDefault="00E466A7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03694595" w14:textId="77777777" w:rsidR="00E466A7" w:rsidRDefault="00E466A7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789F081E" w14:textId="77777777" w:rsidR="00E466A7" w:rsidRDefault="00E466A7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08076070" w14:textId="77777777" w:rsidR="00E466A7" w:rsidRDefault="00E466A7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1E0B4DC8" w14:textId="77777777" w:rsidR="00E466A7" w:rsidRDefault="00E466A7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32B3A1C3" w14:textId="77777777" w:rsidR="00E466A7" w:rsidRDefault="00E466A7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305180D8" w14:textId="77777777" w:rsidR="00E466A7" w:rsidRDefault="00E466A7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41C8B17D" w14:textId="77777777" w:rsidR="00E466A7" w:rsidRDefault="00E466A7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4B4DEC24" w14:textId="77777777" w:rsidR="00E466A7" w:rsidRDefault="00E466A7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0768F1DB" w14:textId="77777777" w:rsidR="00E466A7" w:rsidRDefault="00E466A7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60130AB1" w14:textId="77777777" w:rsidR="00E466A7" w:rsidRDefault="00E466A7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558E019D" w14:textId="77777777" w:rsidR="00E466A7" w:rsidRDefault="00E466A7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43E0D1A8" w14:textId="77777777" w:rsidR="00E466A7" w:rsidRDefault="00E466A7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22D7E9E8" w14:textId="77777777" w:rsidR="00E466A7" w:rsidRDefault="00E466A7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503534E2" w14:textId="77777777" w:rsidR="00E466A7" w:rsidRDefault="00E466A7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243AA682" w14:textId="77777777" w:rsidR="00E466A7" w:rsidRDefault="00E466A7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79128BFC" w14:textId="77777777" w:rsidR="00E466A7" w:rsidRDefault="00E466A7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57913CAE" w14:textId="77777777" w:rsidR="00E466A7" w:rsidRDefault="00E466A7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1E35F040" w14:textId="77777777" w:rsidR="0089431D" w:rsidRDefault="0089431D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56649235" w14:textId="77777777" w:rsidR="004C49B1" w:rsidRDefault="004C49B1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5ED4E010" w14:textId="77777777" w:rsidR="0089431D" w:rsidRDefault="0089431D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5DD0FCDB" w14:textId="77777777" w:rsidR="00E466A7" w:rsidRDefault="00E466A7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358148C8" w14:textId="77777777" w:rsidR="00E466A7" w:rsidRPr="00821B24" w:rsidRDefault="00E466A7" w:rsidP="00E466A7">
      <w:pPr>
        <w:jc w:val="right"/>
        <w:rPr>
          <w:kern w:val="32"/>
          <w:sz w:val="28"/>
          <w:szCs w:val="28"/>
        </w:rPr>
      </w:pPr>
      <w:r w:rsidRPr="00821B24">
        <w:rPr>
          <w:kern w:val="32"/>
          <w:sz w:val="28"/>
          <w:szCs w:val="28"/>
        </w:rPr>
        <w:t>Приложение</w:t>
      </w:r>
    </w:p>
    <w:p w14:paraId="3BD1F7B9" w14:textId="77777777" w:rsidR="00E466A7" w:rsidRPr="00821B24" w:rsidRDefault="00E466A7" w:rsidP="00E466A7">
      <w:pPr>
        <w:jc w:val="right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к постановлению А</w:t>
      </w:r>
      <w:r w:rsidRPr="00821B24">
        <w:rPr>
          <w:kern w:val="32"/>
          <w:sz w:val="28"/>
          <w:szCs w:val="28"/>
        </w:rPr>
        <w:t>дминистрации</w:t>
      </w:r>
    </w:p>
    <w:p w14:paraId="01195099" w14:textId="77777777" w:rsidR="00E466A7" w:rsidRDefault="00E466A7" w:rsidP="00E466A7">
      <w:pPr>
        <w:jc w:val="right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муниципального образования</w:t>
      </w:r>
    </w:p>
    <w:p w14:paraId="4335AFA2" w14:textId="77777777" w:rsidR="00E466A7" w:rsidRDefault="00E466A7" w:rsidP="00E466A7">
      <w:pPr>
        <w:jc w:val="right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«Руднянский муниципальный округ»</w:t>
      </w:r>
    </w:p>
    <w:p w14:paraId="7D9FC093" w14:textId="77777777" w:rsidR="00E466A7" w:rsidRPr="00821B24" w:rsidRDefault="00E466A7" w:rsidP="00E466A7">
      <w:pPr>
        <w:jc w:val="right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Смоленской области</w:t>
      </w:r>
    </w:p>
    <w:p w14:paraId="74ABD431" w14:textId="77777777" w:rsidR="00E466A7" w:rsidRPr="00821B24" w:rsidRDefault="00E466A7" w:rsidP="00E466A7">
      <w:pPr>
        <w:jc w:val="right"/>
        <w:rPr>
          <w:kern w:val="32"/>
          <w:sz w:val="28"/>
          <w:szCs w:val="28"/>
        </w:rPr>
      </w:pPr>
      <w:r w:rsidRPr="00821B24">
        <w:rPr>
          <w:kern w:val="32"/>
          <w:sz w:val="28"/>
          <w:szCs w:val="28"/>
        </w:rPr>
        <w:t xml:space="preserve">от </w:t>
      </w:r>
      <w:r>
        <w:rPr>
          <w:kern w:val="32"/>
          <w:sz w:val="28"/>
          <w:szCs w:val="28"/>
        </w:rPr>
        <w:t>____________</w:t>
      </w:r>
      <w:r w:rsidRPr="00821B24">
        <w:rPr>
          <w:kern w:val="32"/>
          <w:sz w:val="28"/>
          <w:szCs w:val="28"/>
        </w:rPr>
        <w:t xml:space="preserve"> № </w:t>
      </w:r>
      <w:r>
        <w:rPr>
          <w:kern w:val="32"/>
          <w:sz w:val="28"/>
          <w:szCs w:val="28"/>
        </w:rPr>
        <w:t>_____</w:t>
      </w:r>
    </w:p>
    <w:p w14:paraId="7EF84153" w14:textId="77777777" w:rsidR="00E466A7" w:rsidRPr="00821B24" w:rsidRDefault="00E466A7" w:rsidP="00E466A7">
      <w:pPr>
        <w:rPr>
          <w:kern w:val="32"/>
          <w:sz w:val="28"/>
          <w:szCs w:val="28"/>
        </w:rPr>
      </w:pPr>
      <w:r w:rsidRPr="00821B24">
        <w:rPr>
          <w:kern w:val="32"/>
          <w:sz w:val="28"/>
          <w:szCs w:val="28"/>
        </w:rPr>
        <w:t> </w:t>
      </w:r>
    </w:p>
    <w:p w14:paraId="6B448520" w14:textId="77777777" w:rsidR="00DE14FA" w:rsidRPr="00DE14FA" w:rsidRDefault="00DE14FA" w:rsidP="00DE14FA">
      <w:pPr>
        <w:jc w:val="center"/>
        <w:rPr>
          <w:rFonts w:eastAsia="Calibri"/>
          <w:b/>
          <w:sz w:val="28"/>
          <w:szCs w:val="28"/>
        </w:rPr>
      </w:pPr>
      <w:r w:rsidRPr="00DE14FA">
        <w:rPr>
          <w:rFonts w:eastAsia="Calibri"/>
          <w:b/>
          <w:sz w:val="28"/>
          <w:szCs w:val="28"/>
        </w:rPr>
        <w:t>Положение</w:t>
      </w:r>
    </w:p>
    <w:p w14:paraId="3EB405D3" w14:textId="65F94069" w:rsidR="00DE14FA" w:rsidRPr="00DE14FA" w:rsidRDefault="00DE14FA" w:rsidP="00DE14FA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E14FA">
        <w:rPr>
          <w:rFonts w:eastAsia="Calibri"/>
          <w:b/>
          <w:sz w:val="28"/>
          <w:szCs w:val="28"/>
        </w:rPr>
        <w:t xml:space="preserve">о порядке </w:t>
      </w:r>
      <w:r w:rsidRPr="00DE14FA">
        <w:rPr>
          <w:rFonts w:eastAsia="Calibri"/>
          <w:b/>
          <w:bCs/>
          <w:sz w:val="28"/>
          <w:szCs w:val="28"/>
          <w:lang w:eastAsia="en-US"/>
        </w:rPr>
        <w:t>предоставления в собственность или аренду без проведения торгов земельных участков, выделенных в счет</w:t>
      </w:r>
      <w:r w:rsidRPr="00DE14FA">
        <w:rPr>
          <w:rFonts w:eastAsia="Calibri"/>
          <w:b/>
          <w:sz w:val="28"/>
          <w:szCs w:val="28"/>
          <w:lang w:eastAsia="en-US"/>
        </w:rPr>
        <w:t xml:space="preserve"> земельных долей, находящихся в собственности муниципального образования </w:t>
      </w:r>
      <w:r w:rsidR="00EF6CB9">
        <w:rPr>
          <w:rFonts w:eastAsia="Calibri"/>
          <w:b/>
          <w:sz w:val="28"/>
          <w:szCs w:val="28"/>
          <w:lang w:eastAsia="en-US"/>
        </w:rPr>
        <w:t>«Руднянский муниципальный округ»</w:t>
      </w:r>
      <w:r w:rsidR="0089431D">
        <w:rPr>
          <w:rFonts w:eastAsia="Calibri"/>
          <w:b/>
          <w:sz w:val="28"/>
          <w:szCs w:val="28"/>
          <w:lang w:eastAsia="en-US"/>
        </w:rPr>
        <w:t xml:space="preserve"> </w:t>
      </w:r>
      <w:r w:rsidRPr="00DE14FA">
        <w:rPr>
          <w:rFonts w:eastAsia="Calibri"/>
          <w:b/>
          <w:sz w:val="28"/>
          <w:szCs w:val="28"/>
          <w:lang w:eastAsia="en-US"/>
        </w:rPr>
        <w:t>Смоленской области</w:t>
      </w:r>
    </w:p>
    <w:p w14:paraId="1B504A65" w14:textId="77777777" w:rsidR="00DE14FA" w:rsidRPr="00DE14FA" w:rsidRDefault="00DE14FA" w:rsidP="00DE14FA">
      <w:pPr>
        <w:spacing w:before="100" w:beforeAutospacing="1" w:after="100" w:afterAutospacing="1"/>
        <w:jc w:val="center"/>
        <w:rPr>
          <w:rFonts w:eastAsia="Calibri"/>
          <w:b/>
          <w:sz w:val="28"/>
          <w:szCs w:val="28"/>
        </w:rPr>
      </w:pPr>
      <w:r w:rsidRPr="00DE14FA">
        <w:rPr>
          <w:rFonts w:eastAsia="Calibri"/>
          <w:b/>
          <w:sz w:val="28"/>
          <w:szCs w:val="28"/>
        </w:rPr>
        <w:t>1. Общие положения.</w:t>
      </w:r>
    </w:p>
    <w:p w14:paraId="7242B6E4" w14:textId="26996433" w:rsidR="00DE14FA" w:rsidRPr="00DE14FA" w:rsidRDefault="00DE14FA" w:rsidP="00DE14FA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DE14FA">
        <w:rPr>
          <w:rFonts w:eastAsia="Calibri"/>
          <w:sz w:val="28"/>
          <w:szCs w:val="28"/>
        </w:rPr>
        <w:t xml:space="preserve">1.1. Настоящее Положение о порядке </w:t>
      </w:r>
      <w:r w:rsidRPr="00DE14FA">
        <w:rPr>
          <w:rFonts w:eastAsia="Calibri"/>
          <w:bCs/>
          <w:sz w:val="28"/>
          <w:szCs w:val="28"/>
          <w:lang w:eastAsia="en-US"/>
        </w:rPr>
        <w:t>предоставления в собственность или аренду без проведения торгов земельных участков, выделенных в счет</w:t>
      </w:r>
      <w:r w:rsidRPr="00DE14FA">
        <w:rPr>
          <w:rFonts w:eastAsia="Calibri"/>
          <w:sz w:val="28"/>
          <w:szCs w:val="28"/>
          <w:lang w:eastAsia="en-US"/>
        </w:rPr>
        <w:t xml:space="preserve"> земельных долей, находящихся в </w:t>
      </w:r>
      <w:r>
        <w:rPr>
          <w:rFonts w:eastAsia="Calibri"/>
          <w:sz w:val="28"/>
          <w:szCs w:val="28"/>
          <w:lang w:eastAsia="en-US"/>
        </w:rPr>
        <w:t xml:space="preserve">муниципальной </w:t>
      </w:r>
      <w:r w:rsidR="004C49B1">
        <w:rPr>
          <w:rFonts w:eastAsia="Calibri"/>
          <w:sz w:val="28"/>
          <w:szCs w:val="28"/>
          <w:lang w:eastAsia="en-US"/>
        </w:rPr>
        <w:t xml:space="preserve">собственности </w:t>
      </w:r>
      <w:r>
        <w:rPr>
          <w:rFonts w:eastAsia="Calibri"/>
          <w:sz w:val="28"/>
          <w:szCs w:val="28"/>
          <w:lang w:eastAsia="en-US"/>
        </w:rPr>
        <w:t xml:space="preserve">муниципального образования «Руднянский муниципальный округ» Смоленской области </w:t>
      </w:r>
      <w:r w:rsidRPr="00DE14FA">
        <w:rPr>
          <w:rFonts w:eastAsia="Calibri"/>
          <w:bCs/>
          <w:sz w:val="28"/>
          <w:szCs w:val="28"/>
          <w:lang w:eastAsia="en-US"/>
        </w:rPr>
        <w:t xml:space="preserve">(далее - положение) </w:t>
      </w:r>
      <w:r w:rsidRPr="00DE14FA">
        <w:rPr>
          <w:rFonts w:eastAsia="Calibri"/>
          <w:sz w:val="28"/>
          <w:szCs w:val="28"/>
        </w:rPr>
        <w:t xml:space="preserve">определяет порядок рассмотрения заявлений и принятия решений о </w:t>
      </w:r>
      <w:r w:rsidRPr="00DE14FA">
        <w:rPr>
          <w:rFonts w:eastAsia="Calibri"/>
          <w:bCs/>
          <w:sz w:val="28"/>
          <w:szCs w:val="28"/>
          <w:lang w:eastAsia="en-US"/>
        </w:rPr>
        <w:t>предоставлении в собственность или аренду без проведения торгов земельных участков, выделенных в счет</w:t>
      </w:r>
      <w:r w:rsidRPr="00DE14FA">
        <w:rPr>
          <w:rFonts w:eastAsia="Calibri"/>
          <w:sz w:val="28"/>
          <w:szCs w:val="28"/>
          <w:lang w:eastAsia="en-US"/>
        </w:rPr>
        <w:t xml:space="preserve"> земельных долей, находящихся в собственности муниципального образования </w:t>
      </w:r>
      <w:r>
        <w:rPr>
          <w:rFonts w:eastAsia="Calibri"/>
          <w:sz w:val="28"/>
          <w:szCs w:val="28"/>
          <w:lang w:eastAsia="en-US"/>
        </w:rPr>
        <w:t>«Руднянский муниципальный округ»</w:t>
      </w:r>
      <w:r w:rsidRPr="00DE14FA">
        <w:rPr>
          <w:rFonts w:eastAsia="Calibri"/>
          <w:sz w:val="28"/>
          <w:szCs w:val="28"/>
          <w:lang w:eastAsia="en-US"/>
        </w:rPr>
        <w:t xml:space="preserve"> Смоленской области</w:t>
      </w:r>
      <w:r w:rsidRPr="00DE14FA">
        <w:rPr>
          <w:rFonts w:eastAsia="Calibri"/>
          <w:bCs/>
          <w:sz w:val="28"/>
          <w:szCs w:val="28"/>
          <w:lang w:eastAsia="en-US"/>
        </w:rPr>
        <w:t xml:space="preserve"> в соответствии с </w:t>
      </w:r>
      <w:r w:rsidRPr="00DE14FA">
        <w:rPr>
          <w:rFonts w:eastAsia="Calibri"/>
          <w:sz w:val="28"/>
          <w:szCs w:val="28"/>
          <w:lang w:eastAsia="en-US"/>
        </w:rPr>
        <w:t>частью 5.1 статьи 10 Федерального закона от 24.07.2002 № 101-ФЗ «Об обороте земель сельскохозяйственного назначения».</w:t>
      </w:r>
    </w:p>
    <w:p w14:paraId="046F3D7F" w14:textId="2F17EAA8" w:rsidR="00DE14FA" w:rsidRPr="00DE14FA" w:rsidRDefault="00DE14FA" w:rsidP="00DE14FA">
      <w:pPr>
        <w:ind w:firstLine="708"/>
        <w:jc w:val="both"/>
        <w:rPr>
          <w:rFonts w:eastAsia="Calibri"/>
          <w:sz w:val="28"/>
          <w:szCs w:val="28"/>
        </w:rPr>
      </w:pPr>
      <w:r w:rsidRPr="00DE14FA">
        <w:rPr>
          <w:rFonts w:eastAsia="Calibri"/>
          <w:sz w:val="28"/>
          <w:szCs w:val="28"/>
        </w:rPr>
        <w:t xml:space="preserve">1.2. Исключительным правом приобретения </w:t>
      </w:r>
      <w:r w:rsidRPr="00DE14FA">
        <w:rPr>
          <w:rFonts w:eastAsia="Calibri"/>
          <w:bCs/>
          <w:sz w:val="28"/>
          <w:szCs w:val="28"/>
          <w:lang w:eastAsia="en-US"/>
        </w:rPr>
        <w:t>в собственность или аренду без проведения торгов земельных участков, выделенных в счет</w:t>
      </w:r>
      <w:r w:rsidRPr="00DE14FA">
        <w:rPr>
          <w:rFonts w:eastAsia="Calibri"/>
          <w:sz w:val="28"/>
          <w:szCs w:val="28"/>
          <w:lang w:eastAsia="en-US"/>
        </w:rPr>
        <w:t xml:space="preserve"> земельных долей, находящихся в</w:t>
      </w:r>
      <w:r>
        <w:rPr>
          <w:rFonts w:eastAsia="Calibri"/>
          <w:sz w:val="28"/>
          <w:szCs w:val="28"/>
          <w:lang w:eastAsia="en-US"/>
        </w:rPr>
        <w:t xml:space="preserve"> муниципальной </w:t>
      </w:r>
      <w:r w:rsidRPr="00DE14FA">
        <w:rPr>
          <w:rFonts w:eastAsia="Calibri"/>
          <w:sz w:val="28"/>
          <w:szCs w:val="28"/>
          <w:lang w:eastAsia="en-US"/>
        </w:rPr>
        <w:t xml:space="preserve"> собственности </w:t>
      </w:r>
      <w:r w:rsidRPr="00DE14FA">
        <w:rPr>
          <w:rFonts w:eastAsia="Calibri"/>
          <w:sz w:val="28"/>
          <w:szCs w:val="28"/>
        </w:rPr>
        <w:t xml:space="preserve">обладают только сельскохозяйственные организации или крестьянские (фермерские) хозяйства, использующие такой земельный участок. </w:t>
      </w:r>
    </w:p>
    <w:p w14:paraId="3A96DD92" w14:textId="77777777" w:rsidR="00DE14FA" w:rsidRPr="00DE14FA" w:rsidRDefault="00DE14FA" w:rsidP="00DE14FA">
      <w:pPr>
        <w:ind w:firstLine="708"/>
        <w:jc w:val="both"/>
        <w:rPr>
          <w:rFonts w:eastAsia="Calibri"/>
          <w:sz w:val="28"/>
          <w:szCs w:val="28"/>
        </w:rPr>
      </w:pPr>
      <w:r w:rsidRPr="00DE14FA">
        <w:rPr>
          <w:rFonts w:eastAsia="Calibri"/>
          <w:sz w:val="28"/>
          <w:szCs w:val="28"/>
        </w:rPr>
        <w:t>Это право сельскохозяйственной организации и крестьянского (фермерского) хозяйства ограничено сроком в шесть месяцев с момента государственной регистрации права муниципальной собственности на  земельную долю.</w:t>
      </w:r>
    </w:p>
    <w:p w14:paraId="48BEF8DD" w14:textId="77777777" w:rsidR="00DE14FA" w:rsidRPr="00DE14FA" w:rsidRDefault="00DE14FA" w:rsidP="00DE14FA">
      <w:pPr>
        <w:ind w:firstLine="708"/>
        <w:jc w:val="both"/>
        <w:rPr>
          <w:rFonts w:eastAsia="Calibri"/>
          <w:sz w:val="28"/>
          <w:szCs w:val="28"/>
        </w:rPr>
      </w:pPr>
      <w:r w:rsidRPr="00DE14FA">
        <w:rPr>
          <w:rFonts w:eastAsia="Calibri"/>
          <w:sz w:val="28"/>
          <w:szCs w:val="28"/>
        </w:rPr>
        <w:t>Указанные сельскохозяйственные организации либо крестьянские (фермерские) хозяйства должны документально подтвердить факт использования данного земельного участка.</w:t>
      </w:r>
    </w:p>
    <w:p w14:paraId="615E136B" w14:textId="77777777" w:rsidR="00DE14FA" w:rsidRPr="00DE14FA" w:rsidRDefault="00DE14FA" w:rsidP="00DE14FA">
      <w:pPr>
        <w:jc w:val="both"/>
        <w:rPr>
          <w:rFonts w:eastAsia="Calibri"/>
          <w:sz w:val="28"/>
          <w:szCs w:val="28"/>
        </w:rPr>
      </w:pPr>
    </w:p>
    <w:p w14:paraId="711BE79B" w14:textId="551A7CCB" w:rsidR="00DE14FA" w:rsidRPr="00DE14FA" w:rsidRDefault="00DE14FA" w:rsidP="00DE14FA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E14FA">
        <w:rPr>
          <w:rFonts w:eastAsia="Calibri"/>
          <w:b/>
          <w:sz w:val="28"/>
          <w:szCs w:val="28"/>
        </w:rPr>
        <w:t xml:space="preserve">2. Порядок рассмотрения заявлений сельскохозяйственных организаций и крестьянских (фермерских) хозяйств и принятие решений о </w:t>
      </w:r>
      <w:r w:rsidRPr="00DE14FA">
        <w:rPr>
          <w:rFonts w:eastAsia="Calibri"/>
          <w:b/>
          <w:bCs/>
          <w:sz w:val="28"/>
          <w:szCs w:val="28"/>
          <w:lang w:eastAsia="en-US"/>
        </w:rPr>
        <w:t>предоставлении в собственность или аренду без проведения торгов земельных участков, выделенных в счет</w:t>
      </w:r>
      <w:r w:rsidRPr="00DE14FA">
        <w:rPr>
          <w:rFonts w:eastAsia="Calibri"/>
          <w:b/>
          <w:sz w:val="28"/>
          <w:szCs w:val="28"/>
          <w:lang w:eastAsia="en-US"/>
        </w:rPr>
        <w:t xml:space="preserve"> земельных долей, находящихся в </w:t>
      </w:r>
      <w:r>
        <w:rPr>
          <w:rFonts w:eastAsia="Calibri"/>
          <w:b/>
          <w:sz w:val="28"/>
          <w:szCs w:val="28"/>
          <w:lang w:eastAsia="en-US"/>
        </w:rPr>
        <w:t xml:space="preserve">муниципальной </w:t>
      </w:r>
      <w:r w:rsidRPr="00DE14FA">
        <w:rPr>
          <w:rFonts w:eastAsia="Calibri"/>
          <w:b/>
          <w:sz w:val="28"/>
          <w:szCs w:val="28"/>
          <w:lang w:eastAsia="en-US"/>
        </w:rPr>
        <w:t xml:space="preserve">собственности </w:t>
      </w:r>
    </w:p>
    <w:p w14:paraId="56910930" w14:textId="77777777" w:rsidR="00DE14FA" w:rsidRPr="00DE14FA" w:rsidRDefault="00DE14FA" w:rsidP="00DE14F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51A553A" w14:textId="19A90E66" w:rsidR="00DE14FA" w:rsidRPr="00DE14FA" w:rsidRDefault="00DE14FA" w:rsidP="00DE14F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DE14FA">
        <w:rPr>
          <w:rFonts w:eastAsia="Calibri"/>
          <w:sz w:val="28"/>
          <w:szCs w:val="28"/>
        </w:rPr>
        <w:t xml:space="preserve">2.1. Земельный участок, находящийся в </w:t>
      </w:r>
      <w:r>
        <w:rPr>
          <w:rFonts w:eastAsia="Calibri"/>
          <w:sz w:val="28"/>
          <w:szCs w:val="28"/>
        </w:rPr>
        <w:t>муниципальной</w:t>
      </w:r>
      <w:r w:rsidRPr="00DE14FA">
        <w:rPr>
          <w:rFonts w:eastAsia="Calibri"/>
          <w:sz w:val="28"/>
          <w:szCs w:val="28"/>
        </w:rPr>
        <w:t xml:space="preserve"> собственности и выделенный в счет земельных долей, находящихся в муниципальной собственности, передается использующим такой земельный участок сельскохозяйственной организации или крестьянскому (фермерскому) хозяйству в собственность или аренду без проведения торгов в случае, если сельскохозяйственная организация или крестьянское (фермерское) хозяйство обратились в Администрацию  </w:t>
      </w:r>
      <w:r>
        <w:rPr>
          <w:rFonts w:eastAsia="Calibri"/>
          <w:sz w:val="28"/>
          <w:szCs w:val="28"/>
        </w:rPr>
        <w:t>муниципального образования «Руднянский муниципальный округ»</w:t>
      </w:r>
      <w:r w:rsidRPr="00DE14FA">
        <w:rPr>
          <w:rFonts w:eastAsia="Calibri"/>
          <w:sz w:val="28"/>
          <w:szCs w:val="28"/>
        </w:rPr>
        <w:t xml:space="preserve"> Смоленской области</w:t>
      </w:r>
      <w:r w:rsidR="009B64D8">
        <w:rPr>
          <w:rFonts w:eastAsia="Calibri"/>
          <w:sz w:val="28"/>
          <w:szCs w:val="28"/>
        </w:rPr>
        <w:t xml:space="preserve"> (далее Администрация)</w:t>
      </w:r>
      <w:r w:rsidRPr="00DE14FA">
        <w:rPr>
          <w:rFonts w:eastAsia="Calibri"/>
          <w:sz w:val="28"/>
          <w:szCs w:val="28"/>
        </w:rPr>
        <w:t xml:space="preserve"> с заявлением о заключении договора купли-продажи или договора аренды такого земельного участка в течение шести месяцев с момента государственной регистрации права муниципальной собственности на такой земельный участок. При этом цена такого земельного участка устанавливается в размере не более 15 процентов его кадастровой стоимости, а арендная плата - в размере 0,3 процента его кадастровой стоимости.</w:t>
      </w:r>
    </w:p>
    <w:p w14:paraId="2E443CEE" w14:textId="2C9B9A14" w:rsidR="00DE14FA" w:rsidRPr="00DE14FA" w:rsidRDefault="00DE14FA" w:rsidP="00DE14FA">
      <w:pPr>
        <w:ind w:firstLine="708"/>
        <w:jc w:val="both"/>
        <w:rPr>
          <w:rFonts w:eastAsia="Calibri"/>
          <w:sz w:val="28"/>
          <w:szCs w:val="28"/>
        </w:rPr>
      </w:pPr>
      <w:r w:rsidRPr="00DE14FA">
        <w:rPr>
          <w:rFonts w:eastAsia="Calibri"/>
          <w:sz w:val="28"/>
          <w:szCs w:val="28"/>
        </w:rPr>
        <w:t xml:space="preserve">2.2. Не позднее чем в течение двух недель со дня возникновения права муниципальной собственности на земельный участок Администрация </w:t>
      </w:r>
      <w:r>
        <w:rPr>
          <w:rFonts w:eastAsia="Calibri"/>
          <w:sz w:val="28"/>
          <w:szCs w:val="28"/>
          <w:lang w:eastAsia="en-US"/>
        </w:rPr>
        <w:t>муниципального образования «Руднянский муниципальный округ»</w:t>
      </w:r>
      <w:r w:rsidRPr="00DE14FA">
        <w:rPr>
          <w:rFonts w:eastAsia="Calibri"/>
          <w:sz w:val="28"/>
          <w:szCs w:val="28"/>
          <w:lang w:eastAsia="en-US"/>
        </w:rPr>
        <w:t xml:space="preserve"> Смоленской</w:t>
      </w:r>
      <w:r w:rsidRPr="00DE14FA">
        <w:rPr>
          <w:rFonts w:eastAsia="Calibri"/>
          <w:sz w:val="28"/>
          <w:szCs w:val="28"/>
        </w:rPr>
        <w:t xml:space="preserve"> области обязана опубликовать </w:t>
      </w:r>
      <w:r w:rsidR="004C49B1" w:rsidRPr="00DE14FA">
        <w:rPr>
          <w:rFonts w:eastAsia="Calibri"/>
          <w:sz w:val="28"/>
          <w:szCs w:val="28"/>
        </w:rPr>
        <w:t>в газетах</w:t>
      </w:r>
      <w:r w:rsidRPr="00DE14FA">
        <w:rPr>
          <w:rFonts w:eastAsia="Calibri"/>
          <w:sz w:val="28"/>
          <w:szCs w:val="28"/>
          <w:lang w:eastAsia="en-US"/>
        </w:rPr>
        <w:t xml:space="preserve"> «Смоленская газета» или «Рабочий путь» </w:t>
      </w:r>
      <w:r w:rsidRPr="00DE14FA">
        <w:rPr>
          <w:rFonts w:eastAsia="Calibri"/>
          <w:sz w:val="28"/>
          <w:szCs w:val="28"/>
        </w:rPr>
        <w:t>и разместить на официальном сайте Администрации информацию о возможности приобретения земельного участка на условиях, указанных в п. 2.1. настоящего Положения. Указанная информация размещается также на информационных щитах, расположенных на территории</w:t>
      </w:r>
      <w:r w:rsidRPr="00DE14FA">
        <w:rPr>
          <w:rFonts w:eastAsia="Calibri"/>
          <w:sz w:val="28"/>
          <w:szCs w:val="28"/>
          <w:lang w:eastAsia="en-US"/>
        </w:rPr>
        <w:t xml:space="preserve"> муниципального образования</w:t>
      </w:r>
      <w:r w:rsidRPr="00DE14F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«Руднянский муниципальный округ»</w:t>
      </w:r>
      <w:r w:rsidRPr="00DE14FA">
        <w:rPr>
          <w:rFonts w:eastAsia="Calibri"/>
          <w:sz w:val="28"/>
          <w:szCs w:val="28"/>
          <w:lang w:eastAsia="en-US"/>
        </w:rPr>
        <w:t xml:space="preserve"> Смоленской области</w:t>
      </w:r>
      <w:r w:rsidRPr="00DE14FA">
        <w:rPr>
          <w:rFonts w:eastAsia="Calibri"/>
          <w:sz w:val="28"/>
          <w:szCs w:val="28"/>
        </w:rPr>
        <w:t>.</w:t>
      </w:r>
    </w:p>
    <w:p w14:paraId="0AE24C68" w14:textId="75FA2862" w:rsidR="00DE14FA" w:rsidRPr="00DE14FA" w:rsidRDefault="00DE14FA" w:rsidP="00DE14FA">
      <w:pPr>
        <w:ind w:firstLine="708"/>
        <w:jc w:val="both"/>
        <w:rPr>
          <w:rFonts w:eastAsia="Calibri"/>
          <w:sz w:val="28"/>
          <w:szCs w:val="28"/>
        </w:rPr>
      </w:pPr>
      <w:r w:rsidRPr="00DE14FA">
        <w:rPr>
          <w:rFonts w:eastAsia="Calibri"/>
          <w:sz w:val="28"/>
          <w:szCs w:val="28"/>
        </w:rPr>
        <w:t>2.3. Лица, заинтересованные в приобретении земельного участка</w:t>
      </w:r>
      <w:r w:rsidR="00565CEE">
        <w:rPr>
          <w:rFonts w:eastAsia="Calibri"/>
          <w:sz w:val="28"/>
          <w:szCs w:val="28"/>
        </w:rPr>
        <w:t xml:space="preserve">, подают заявление </w:t>
      </w:r>
      <w:r w:rsidR="00565CEE" w:rsidRPr="00821B24">
        <w:rPr>
          <w:kern w:val="32"/>
          <w:sz w:val="28"/>
          <w:szCs w:val="28"/>
        </w:rPr>
        <w:t>(форма заявления содержится в приложении № 1 к настоящ</w:t>
      </w:r>
      <w:r w:rsidR="00565CEE">
        <w:rPr>
          <w:kern w:val="32"/>
          <w:sz w:val="28"/>
          <w:szCs w:val="28"/>
        </w:rPr>
        <w:t>ему Положению)</w:t>
      </w:r>
      <w:r w:rsidRPr="00DE14FA">
        <w:rPr>
          <w:rFonts w:eastAsia="Calibri"/>
          <w:sz w:val="28"/>
          <w:szCs w:val="28"/>
        </w:rPr>
        <w:t xml:space="preserve"> в Администрацию </w:t>
      </w:r>
      <w:r>
        <w:rPr>
          <w:rFonts w:eastAsia="Calibri"/>
          <w:sz w:val="28"/>
          <w:szCs w:val="28"/>
          <w:lang w:eastAsia="en-US"/>
        </w:rPr>
        <w:t xml:space="preserve">муниципального образования «Руднянский муниципальный округ» </w:t>
      </w:r>
      <w:r w:rsidRPr="00DE14FA">
        <w:rPr>
          <w:rFonts w:eastAsia="Calibri"/>
          <w:sz w:val="28"/>
          <w:szCs w:val="28"/>
          <w:lang w:eastAsia="en-US"/>
        </w:rPr>
        <w:t>Смоленской</w:t>
      </w:r>
      <w:r w:rsidRPr="00DE14F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E14FA">
        <w:rPr>
          <w:rFonts w:eastAsia="Calibri"/>
          <w:sz w:val="28"/>
          <w:szCs w:val="28"/>
          <w:lang w:eastAsia="en-US"/>
        </w:rPr>
        <w:t>области</w:t>
      </w:r>
      <w:r>
        <w:rPr>
          <w:rFonts w:eastAsia="Calibri"/>
          <w:sz w:val="28"/>
          <w:szCs w:val="28"/>
        </w:rPr>
        <w:t xml:space="preserve"> на имя Г</w:t>
      </w:r>
      <w:r w:rsidRPr="00DE14FA">
        <w:rPr>
          <w:rFonts w:eastAsia="Calibri"/>
          <w:sz w:val="28"/>
          <w:szCs w:val="28"/>
        </w:rPr>
        <w:t xml:space="preserve">лавы </w:t>
      </w:r>
      <w:r>
        <w:rPr>
          <w:rFonts w:eastAsia="Calibri"/>
          <w:sz w:val="28"/>
          <w:szCs w:val="28"/>
        </w:rPr>
        <w:t>муниципального образования</w:t>
      </w:r>
      <w:r w:rsidR="00565CEE" w:rsidRPr="00565CEE">
        <w:rPr>
          <w:rFonts w:eastAsia="Calibri"/>
          <w:sz w:val="28"/>
          <w:szCs w:val="28"/>
          <w:lang w:eastAsia="en-US"/>
        </w:rPr>
        <w:t xml:space="preserve"> </w:t>
      </w:r>
      <w:r w:rsidR="00565CEE">
        <w:rPr>
          <w:rFonts w:eastAsia="Calibri"/>
          <w:sz w:val="28"/>
          <w:szCs w:val="28"/>
          <w:lang w:eastAsia="en-US"/>
        </w:rPr>
        <w:t xml:space="preserve">«Руднянский муниципальный округ» </w:t>
      </w:r>
      <w:r w:rsidR="00565CEE" w:rsidRPr="00DE14FA">
        <w:rPr>
          <w:rFonts w:eastAsia="Calibri"/>
          <w:sz w:val="28"/>
          <w:szCs w:val="28"/>
          <w:lang w:eastAsia="en-US"/>
        </w:rPr>
        <w:t>Смоленской</w:t>
      </w:r>
      <w:r w:rsidR="00565CEE" w:rsidRPr="00DE14F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65CEE" w:rsidRPr="00DE14FA">
        <w:rPr>
          <w:rFonts w:eastAsia="Calibri"/>
          <w:sz w:val="28"/>
          <w:szCs w:val="28"/>
          <w:lang w:eastAsia="en-US"/>
        </w:rPr>
        <w:t>области</w:t>
      </w:r>
      <w:r w:rsidR="0089431D">
        <w:rPr>
          <w:rFonts w:eastAsia="Calibri"/>
          <w:sz w:val="28"/>
          <w:szCs w:val="28"/>
          <w:lang w:eastAsia="en-US"/>
        </w:rPr>
        <w:t xml:space="preserve"> </w:t>
      </w:r>
      <w:r w:rsidR="009B64D8">
        <w:rPr>
          <w:rFonts w:eastAsia="Calibri"/>
          <w:sz w:val="28"/>
          <w:szCs w:val="28"/>
          <w:lang w:eastAsia="en-US"/>
        </w:rPr>
        <w:t>(далее Глава муниципального образования)</w:t>
      </w:r>
      <w:r w:rsidRPr="00DE14FA">
        <w:rPr>
          <w:rFonts w:eastAsia="Calibri"/>
          <w:sz w:val="28"/>
          <w:szCs w:val="28"/>
        </w:rPr>
        <w:t>.</w:t>
      </w:r>
    </w:p>
    <w:p w14:paraId="2B0642AD" w14:textId="77777777" w:rsidR="00C865EA" w:rsidRPr="00821B24" w:rsidRDefault="00C865EA" w:rsidP="00C865EA">
      <w:pPr>
        <w:jc w:val="both"/>
        <w:rPr>
          <w:kern w:val="32"/>
          <w:sz w:val="28"/>
          <w:szCs w:val="28"/>
        </w:rPr>
      </w:pPr>
      <w:r w:rsidRPr="00821B24">
        <w:rPr>
          <w:kern w:val="32"/>
          <w:sz w:val="28"/>
          <w:szCs w:val="28"/>
        </w:rPr>
        <w:t>К заявлению прилагаются:</w:t>
      </w:r>
    </w:p>
    <w:p w14:paraId="2A38A03F" w14:textId="77777777" w:rsidR="00C865EA" w:rsidRPr="00821B24" w:rsidRDefault="00C865EA" w:rsidP="00C865EA">
      <w:pPr>
        <w:jc w:val="both"/>
        <w:rPr>
          <w:kern w:val="32"/>
          <w:sz w:val="28"/>
          <w:szCs w:val="28"/>
        </w:rPr>
      </w:pPr>
      <w:r w:rsidRPr="00821B24">
        <w:rPr>
          <w:kern w:val="32"/>
          <w:sz w:val="28"/>
          <w:szCs w:val="28"/>
        </w:rPr>
        <w:t>- копии и подлинники документов, либо заверенные копии, удостоверяющих личность гражданина или подтверждающих регистрацию юридического лица;</w:t>
      </w:r>
    </w:p>
    <w:p w14:paraId="5968499B" w14:textId="77777777" w:rsidR="00C865EA" w:rsidRPr="00821B24" w:rsidRDefault="00C865EA" w:rsidP="00C865EA">
      <w:pPr>
        <w:jc w:val="both"/>
        <w:rPr>
          <w:kern w:val="32"/>
          <w:sz w:val="28"/>
          <w:szCs w:val="28"/>
        </w:rPr>
      </w:pPr>
      <w:r w:rsidRPr="00821B24">
        <w:rPr>
          <w:kern w:val="32"/>
          <w:sz w:val="28"/>
          <w:szCs w:val="28"/>
        </w:rPr>
        <w:t>- копии и подлинники документов, либо заверенные копии документов, подтверждающих статус заявителя как сельскохозяйственной организации или крестьянского (фермерского) хозяйства;</w:t>
      </w:r>
    </w:p>
    <w:p w14:paraId="10DCAC68" w14:textId="77777777" w:rsidR="00C865EA" w:rsidRPr="00821B24" w:rsidRDefault="00C865EA" w:rsidP="00C865EA">
      <w:pPr>
        <w:jc w:val="both"/>
        <w:rPr>
          <w:kern w:val="32"/>
          <w:sz w:val="28"/>
          <w:szCs w:val="28"/>
        </w:rPr>
      </w:pPr>
      <w:r w:rsidRPr="00821B24">
        <w:rPr>
          <w:kern w:val="32"/>
          <w:sz w:val="28"/>
          <w:szCs w:val="28"/>
        </w:rPr>
        <w:t>- документы, подтверждающие использование земельного участка, находящегося в долевой собственности, в котором планируется осуществить продажу земельных долей.</w:t>
      </w:r>
    </w:p>
    <w:p w14:paraId="7CCED73D" w14:textId="77777777" w:rsidR="00C865EA" w:rsidRPr="00821B24" w:rsidRDefault="00C865EA" w:rsidP="00C865EA">
      <w:pPr>
        <w:ind w:firstLine="708"/>
        <w:jc w:val="both"/>
        <w:rPr>
          <w:kern w:val="32"/>
          <w:sz w:val="28"/>
          <w:szCs w:val="28"/>
        </w:rPr>
      </w:pPr>
      <w:r w:rsidRPr="00821B24">
        <w:rPr>
          <w:kern w:val="32"/>
          <w:sz w:val="28"/>
          <w:szCs w:val="28"/>
        </w:rPr>
        <w:t>Сельскохозяйственные организации или крестьянские (фермерские) хозяйства для реализации преимущественного права покупки земельных долей могут не являться сособственниками земельных долей на земельном участке, в котором будет осуществляться продажа земельных долей, принадлежащих муниципальному образованию, однако ими должны быть представлены документы, подтверждающие их использование по целевому назначению.</w:t>
      </w:r>
    </w:p>
    <w:p w14:paraId="2624279D" w14:textId="77777777" w:rsidR="00C865EA" w:rsidRPr="00821B24" w:rsidRDefault="00C865EA" w:rsidP="00C865EA">
      <w:pPr>
        <w:ind w:firstLine="708"/>
        <w:jc w:val="both"/>
        <w:rPr>
          <w:kern w:val="32"/>
          <w:sz w:val="28"/>
          <w:szCs w:val="28"/>
        </w:rPr>
      </w:pPr>
      <w:r w:rsidRPr="00821B24">
        <w:rPr>
          <w:kern w:val="32"/>
          <w:sz w:val="28"/>
          <w:szCs w:val="28"/>
        </w:rPr>
        <w:t>Право на приобретение данной земельной доли имеют сельскохозяйственные организации или крестьянские (фермерские) хозяйства, использующие земельный участок, находящийся в долевой собственности и обратившиеся с заявлением и указанными в п.2.3 настоящего Положения документами, в срок, не превышающий шести месяцев со дня возникновения права муниципальной собственности на указанную земельную долю.</w:t>
      </w:r>
    </w:p>
    <w:p w14:paraId="7B4BAA8F" w14:textId="60C663E1" w:rsidR="00DE14FA" w:rsidRPr="00DE14FA" w:rsidRDefault="00DE14FA" w:rsidP="00DE14FA">
      <w:pPr>
        <w:ind w:firstLine="708"/>
        <w:jc w:val="both"/>
        <w:rPr>
          <w:rFonts w:eastAsia="Calibri"/>
          <w:sz w:val="28"/>
          <w:szCs w:val="28"/>
        </w:rPr>
      </w:pPr>
      <w:r w:rsidRPr="00DE14FA">
        <w:rPr>
          <w:rFonts w:eastAsia="Calibri"/>
          <w:sz w:val="28"/>
          <w:szCs w:val="28"/>
        </w:rPr>
        <w:t>2.4. Уполномоченный специалист Администрации принимает заявления, сверяет в случае необходимости копии документов с их подлинниками и передает Главе муниципального образования для рассмотрения.</w:t>
      </w:r>
    </w:p>
    <w:p w14:paraId="20DB1960" w14:textId="4A2F7C44" w:rsidR="00DE14FA" w:rsidRPr="00DE14FA" w:rsidRDefault="00DE14FA" w:rsidP="00DE14FA">
      <w:pPr>
        <w:ind w:firstLine="708"/>
        <w:jc w:val="both"/>
        <w:rPr>
          <w:rFonts w:eastAsia="Calibri"/>
          <w:sz w:val="28"/>
          <w:szCs w:val="28"/>
        </w:rPr>
      </w:pPr>
      <w:r w:rsidRPr="00DE14FA">
        <w:rPr>
          <w:rFonts w:eastAsia="Calibri"/>
          <w:sz w:val="28"/>
          <w:szCs w:val="28"/>
        </w:rPr>
        <w:t xml:space="preserve">2.5. В срок, не превышающий шести месяцев со дня возникновения права муниципальной собственности на земельный участок, Администрацией </w:t>
      </w:r>
      <w:r w:rsidR="002F38FD">
        <w:rPr>
          <w:rFonts w:eastAsia="Calibri"/>
          <w:sz w:val="28"/>
          <w:szCs w:val="28"/>
          <w:lang w:eastAsia="en-US"/>
        </w:rPr>
        <w:t>муниципального образования «Руднянский муниципальный округ»</w:t>
      </w:r>
      <w:r w:rsidRPr="00DE14FA">
        <w:rPr>
          <w:rFonts w:eastAsia="Calibri"/>
          <w:sz w:val="28"/>
          <w:szCs w:val="28"/>
          <w:lang w:eastAsia="en-US"/>
        </w:rPr>
        <w:t xml:space="preserve"> Смоленской</w:t>
      </w:r>
      <w:r w:rsidRPr="00DE14F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E14FA">
        <w:rPr>
          <w:rFonts w:eastAsia="Calibri"/>
          <w:sz w:val="28"/>
          <w:szCs w:val="28"/>
          <w:lang w:eastAsia="en-US"/>
        </w:rPr>
        <w:t>области</w:t>
      </w:r>
      <w:r w:rsidRPr="00DE14FA">
        <w:rPr>
          <w:rFonts w:eastAsia="Calibri"/>
          <w:sz w:val="28"/>
          <w:szCs w:val="28"/>
        </w:rPr>
        <w:t xml:space="preserve"> рассматриваются поступившие заявления и прилагаемые к ним документы, и принимается решение о продаже (предоставлении в аренду) земельного участка, подготавливается проект постановления. Подготовленный проект передаётся Главе муниципального образования </w:t>
      </w:r>
      <w:r w:rsidR="002F38FD">
        <w:rPr>
          <w:rFonts w:eastAsia="Calibri"/>
          <w:sz w:val="28"/>
          <w:szCs w:val="28"/>
        </w:rPr>
        <w:t>«Руднянский муниципальный округ»</w:t>
      </w:r>
      <w:r w:rsidRPr="00DE14FA">
        <w:rPr>
          <w:rFonts w:eastAsia="Calibri"/>
          <w:sz w:val="28"/>
          <w:szCs w:val="28"/>
        </w:rPr>
        <w:t xml:space="preserve"> Смоленской области для принятия решения о продаже (предоставлении в аренду) или отказе в продаже (предоставлении в аренду) земельного участка.</w:t>
      </w:r>
    </w:p>
    <w:p w14:paraId="1069413C" w14:textId="77777777" w:rsidR="00DE14FA" w:rsidRPr="00DE14FA" w:rsidRDefault="00DE14FA" w:rsidP="00DE14FA">
      <w:pPr>
        <w:ind w:firstLine="708"/>
        <w:jc w:val="both"/>
        <w:rPr>
          <w:rFonts w:eastAsia="Calibri"/>
          <w:sz w:val="28"/>
          <w:szCs w:val="28"/>
        </w:rPr>
      </w:pPr>
      <w:r w:rsidRPr="00DE14FA">
        <w:rPr>
          <w:rFonts w:eastAsia="Calibri"/>
          <w:sz w:val="28"/>
          <w:szCs w:val="28"/>
        </w:rPr>
        <w:t>2.6. Для принятия решения о продаже (предоставлении в аренду) земельного участка и заключения договора купли-продажи (аренды) не требуется ожидать окончания шестимесячного срока со дня возникновения права муниципальной собственности на указанный земельный участок, выделенный в счет земельных долей.</w:t>
      </w:r>
    </w:p>
    <w:p w14:paraId="30F8479B" w14:textId="31C1EDCC" w:rsidR="00DE14FA" w:rsidRPr="00DE14FA" w:rsidRDefault="00DE14FA" w:rsidP="00DE14FA">
      <w:pPr>
        <w:ind w:firstLine="708"/>
        <w:jc w:val="both"/>
        <w:rPr>
          <w:rFonts w:eastAsia="Calibri"/>
          <w:sz w:val="28"/>
          <w:szCs w:val="28"/>
        </w:rPr>
      </w:pPr>
      <w:r w:rsidRPr="00DE14FA">
        <w:rPr>
          <w:rFonts w:eastAsia="Calibri"/>
          <w:sz w:val="28"/>
          <w:szCs w:val="28"/>
        </w:rPr>
        <w:t>2.7. В случае поступления одного заявления о продаже (аренде) земельного участка, выделенного в счет земельных долей, Глава муниципального образования принимает решение о продаже (аренде) земельного участка, выделенного в счет земельных долей, единственному заявителю. При поступлении нескольких заявлений о продаже (аренде) земельного участка, выделенного в счет земельных долей, Глава муниципального образования принимает решение о продаже (аренде) земельного участка, выделенного в счет земельных долей лицу, первому обратившемуся с заявлением согласно даты регистрации заявления, при условии его соответствия  требованиям, установленных в п. 2.3. настоящего Положения.</w:t>
      </w:r>
    </w:p>
    <w:p w14:paraId="3FDFD09D" w14:textId="77777777" w:rsidR="00DE14FA" w:rsidRPr="00DE14FA" w:rsidRDefault="00DE14FA" w:rsidP="00DE14FA">
      <w:pPr>
        <w:ind w:firstLine="708"/>
        <w:jc w:val="both"/>
        <w:rPr>
          <w:rFonts w:eastAsia="Calibri"/>
          <w:sz w:val="28"/>
          <w:szCs w:val="28"/>
        </w:rPr>
      </w:pPr>
      <w:r w:rsidRPr="00DE14FA">
        <w:rPr>
          <w:rFonts w:eastAsia="Calibri"/>
          <w:sz w:val="28"/>
          <w:szCs w:val="28"/>
        </w:rPr>
        <w:t>Все остальные заявления о продаже земельного участка, выделенного в счет земельных долей, рассматриваются в порядке очередности согласно регистрации заявления.</w:t>
      </w:r>
    </w:p>
    <w:p w14:paraId="0852DF92" w14:textId="37795C19" w:rsidR="00DE14FA" w:rsidRPr="00DE14FA" w:rsidRDefault="00DE14FA" w:rsidP="00DE14FA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DE14FA">
        <w:rPr>
          <w:rFonts w:eastAsia="Calibri"/>
          <w:sz w:val="28"/>
          <w:szCs w:val="28"/>
        </w:rPr>
        <w:t xml:space="preserve">2.8. Главой муниципального образования </w:t>
      </w:r>
      <w:r w:rsidR="002F38FD">
        <w:rPr>
          <w:rFonts w:eastAsia="Calibri"/>
          <w:sz w:val="28"/>
          <w:szCs w:val="28"/>
        </w:rPr>
        <w:t>«Руднянский муниципальный округ»</w:t>
      </w:r>
      <w:r w:rsidRPr="00DE14FA">
        <w:rPr>
          <w:rFonts w:eastAsia="Calibri"/>
          <w:sz w:val="28"/>
          <w:szCs w:val="28"/>
        </w:rPr>
        <w:t xml:space="preserve"> Смоленской области, на основании поступивших документов, издается постановление Администрации </w:t>
      </w:r>
      <w:r w:rsidR="002F38FD">
        <w:rPr>
          <w:rFonts w:eastAsia="Calibri"/>
          <w:sz w:val="28"/>
          <w:szCs w:val="28"/>
        </w:rPr>
        <w:t>муниципального образования «Руднянский муниципальный округ»</w:t>
      </w:r>
      <w:r w:rsidRPr="00DE14FA">
        <w:rPr>
          <w:rFonts w:eastAsia="Calibri"/>
          <w:sz w:val="28"/>
          <w:szCs w:val="28"/>
        </w:rPr>
        <w:t xml:space="preserve"> Смоленской области о продаже (предоставлении в аренду) земельного участка в соответствии </w:t>
      </w:r>
      <w:r w:rsidRPr="00DE14FA">
        <w:rPr>
          <w:rFonts w:eastAsia="Calibri"/>
          <w:bCs/>
          <w:sz w:val="28"/>
          <w:szCs w:val="28"/>
          <w:lang w:eastAsia="en-US"/>
        </w:rPr>
        <w:t xml:space="preserve">с </w:t>
      </w:r>
      <w:r w:rsidRPr="00DE14FA">
        <w:rPr>
          <w:rFonts w:eastAsia="Calibri"/>
          <w:sz w:val="28"/>
          <w:szCs w:val="28"/>
          <w:lang w:eastAsia="en-US"/>
        </w:rPr>
        <w:t>частью 5.1 статьи 10 Федерального закона от 24.07.2002 № 101-ФЗ «Об обороте земель сельскохозяйственного назначения».</w:t>
      </w:r>
    </w:p>
    <w:p w14:paraId="6E5790EB" w14:textId="0814A401" w:rsidR="00DE14FA" w:rsidRPr="00DE14FA" w:rsidRDefault="00DE14FA" w:rsidP="00DE14FA">
      <w:pPr>
        <w:ind w:firstLine="708"/>
        <w:jc w:val="both"/>
        <w:rPr>
          <w:rFonts w:eastAsia="Calibri"/>
          <w:sz w:val="28"/>
          <w:szCs w:val="28"/>
        </w:rPr>
      </w:pPr>
      <w:r w:rsidRPr="00DE14FA">
        <w:rPr>
          <w:rFonts w:eastAsia="Calibri"/>
          <w:sz w:val="28"/>
          <w:szCs w:val="28"/>
        </w:rPr>
        <w:t xml:space="preserve">На основании постановления Администрации </w:t>
      </w:r>
      <w:r w:rsidR="002F38FD">
        <w:rPr>
          <w:rFonts w:eastAsia="Calibri"/>
          <w:sz w:val="28"/>
          <w:szCs w:val="28"/>
        </w:rPr>
        <w:t>муниципального образования «Руднянский муниципальный округ»</w:t>
      </w:r>
      <w:r w:rsidRPr="00DE14FA">
        <w:rPr>
          <w:rFonts w:eastAsia="Calibri"/>
          <w:sz w:val="28"/>
          <w:szCs w:val="28"/>
        </w:rPr>
        <w:t xml:space="preserve"> Смоленской области подготавливается договор купли-продажи (аренды) земельного участка, который подлежит государственной регистрации в органах юстиции.</w:t>
      </w:r>
    </w:p>
    <w:p w14:paraId="305F8002" w14:textId="36FE30CF" w:rsidR="00DE14FA" w:rsidRPr="00DE14FA" w:rsidRDefault="00DE14FA" w:rsidP="00DE14FA">
      <w:pPr>
        <w:ind w:firstLine="708"/>
        <w:jc w:val="both"/>
        <w:rPr>
          <w:rFonts w:eastAsia="Calibri"/>
          <w:sz w:val="28"/>
          <w:szCs w:val="28"/>
        </w:rPr>
      </w:pPr>
      <w:r w:rsidRPr="00DE14FA">
        <w:rPr>
          <w:rFonts w:eastAsia="Calibri"/>
          <w:sz w:val="28"/>
          <w:szCs w:val="28"/>
        </w:rPr>
        <w:t xml:space="preserve">2.9. В случае отказа в продаже (предоставлении в аренду) земельного участка, Администрацией  </w:t>
      </w:r>
      <w:r w:rsidR="002F38FD">
        <w:rPr>
          <w:rFonts w:eastAsia="Calibri"/>
          <w:sz w:val="28"/>
          <w:szCs w:val="28"/>
        </w:rPr>
        <w:t>муниципального образования «Руднянский муниципальный округ»</w:t>
      </w:r>
      <w:r w:rsidRPr="00DE14FA">
        <w:rPr>
          <w:rFonts w:eastAsia="Calibri"/>
          <w:sz w:val="28"/>
          <w:szCs w:val="28"/>
        </w:rPr>
        <w:t xml:space="preserve"> Смоленской области в недельный срок подготавливается письменный ответ заявителю об отказе в продаже (предоставлении в аренду) земельного участка с обоснованием причин отказа и направляется по почте или вручается лично.</w:t>
      </w:r>
    </w:p>
    <w:p w14:paraId="3E870A86" w14:textId="1925BCE9" w:rsidR="00E466A7" w:rsidRPr="00474785" w:rsidRDefault="00DE14FA" w:rsidP="00474785">
      <w:pPr>
        <w:ind w:firstLine="708"/>
        <w:jc w:val="both"/>
        <w:rPr>
          <w:rFonts w:eastAsia="Calibri"/>
          <w:sz w:val="28"/>
          <w:szCs w:val="28"/>
        </w:rPr>
      </w:pPr>
      <w:r w:rsidRPr="00DE14FA">
        <w:rPr>
          <w:rFonts w:eastAsia="Calibri"/>
          <w:sz w:val="28"/>
          <w:szCs w:val="28"/>
        </w:rPr>
        <w:t xml:space="preserve">2.10. Если после истечения шести месяцев с момента государственной регистрации права муниципальной собственности на земельный участок,  выделенный в счет земельных долей, в Администрацию </w:t>
      </w:r>
      <w:r w:rsidR="00565CEE">
        <w:rPr>
          <w:rFonts w:eastAsia="Calibri"/>
          <w:sz w:val="28"/>
          <w:szCs w:val="28"/>
          <w:lang w:eastAsia="en-US"/>
        </w:rPr>
        <w:t>муниципального образования «Руднянский муниципальный округ»</w:t>
      </w:r>
      <w:r w:rsidRPr="00DE14FA">
        <w:rPr>
          <w:rFonts w:eastAsia="Calibri"/>
          <w:sz w:val="28"/>
          <w:szCs w:val="28"/>
          <w:lang w:eastAsia="en-US"/>
        </w:rPr>
        <w:t xml:space="preserve"> Смоленской области</w:t>
      </w:r>
      <w:r w:rsidRPr="00DE14FA">
        <w:rPr>
          <w:rFonts w:eastAsia="Calibri"/>
          <w:sz w:val="28"/>
          <w:szCs w:val="28"/>
        </w:rPr>
        <w:t xml:space="preserve"> не поступило заявлений от использующих такой земельный участок из земель сельскохозяйственного назначения сельскохозяйственной организации и крестьянских (фермерских) хозяйств, и договор купли-продажи (аренды) не заключен, Администрация </w:t>
      </w:r>
      <w:r w:rsidR="00565CEE">
        <w:rPr>
          <w:rFonts w:eastAsia="Calibri"/>
          <w:sz w:val="28"/>
          <w:szCs w:val="28"/>
          <w:lang w:eastAsia="en-US"/>
        </w:rPr>
        <w:t>муниципального образования «Руднянский муниципальный округ»</w:t>
      </w:r>
      <w:r w:rsidRPr="00DE14FA">
        <w:rPr>
          <w:rFonts w:eastAsia="Calibri"/>
          <w:sz w:val="28"/>
          <w:szCs w:val="28"/>
          <w:lang w:eastAsia="en-US"/>
        </w:rPr>
        <w:t xml:space="preserve"> Смоленской области</w:t>
      </w:r>
      <w:r w:rsidRPr="00DE14FA">
        <w:rPr>
          <w:rFonts w:eastAsia="Calibri"/>
          <w:sz w:val="28"/>
          <w:szCs w:val="28"/>
        </w:rPr>
        <w:t xml:space="preserve"> вправе выставить такой земельный участок на торги. При этом, проведение торгов (конкурсов, аукционов) по продаже земельных участков из земель сельскохозяйственного назначения, а также права на заключение договоров аренды таких земельных участков осуществляется в соответствии с Земельном кодексом Российской Федерации.</w:t>
      </w:r>
    </w:p>
    <w:p w14:paraId="0AC29518" w14:textId="77777777" w:rsidR="007949F7" w:rsidRDefault="007949F7" w:rsidP="00565CEE">
      <w:pPr>
        <w:rPr>
          <w:kern w:val="32"/>
          <w:sz w:val="28"/>
          <w:szCs w:val="28"/>
        </w:rPr>
      </w:pPr>
    </w:p>
    <w:p w14:paraId="5364B000" w14:textId="77777777" w:rsidR="00C865EA" w:rsidRDefault="00C865EA" w:rsidP="00565CEE">
      <w:pPr>
        <w:jc w:val="right"/>
        <w:rPr>
          <w:kern w:val="32"/>
          <w:sz w:val="28"/>
          <w:szCs w:val="28"/>
        </w:rPr>
      </w:pPr>
    </w:p>
    <w:p w14:paraId="77F2046E" w14:textId="77777777" w:rsidR="00C865EA" w:rsidRDefault="00C865EA" w:rsidP="00565CEE">
      <w:pPr>
        <w:jc w:val="right"/>
        <w:rPr>
          <w:kern w:val="32"/>
          <w:sz w:val="28"/>
          <w:szCs w:val="28"/>
        </w:rPr>
      </w:pPr>
    </w:p>
    <w:p w14:paraId="27AF3519" w14:textId="77777777" w:rsidR="00C865EA" w:rsidRDefault="00C865EA" w:rsidP="00565CEE">
      <w:pPr>
        <w:jc w:val="right"/>
        <w:rPr>
          <w:kern w:val="32"/>
          <w:sz w:val="28"/>
          <w:szCs w:val="28"/>
        </w:rPr>
      </w:pPr>
    </w:p>
    <w:p w14:paraId="716E0773" w14:textId="77777777" w:rsidR="00C865EA" w:rsidRDefault="00C865EA" w:rsidP="00565CEE">
      <w:pPr>
        <w:jc w:val="right"/>
        <w:rPr>
          <w:kern w:val="32"/>
          <w:sz w:val="28"/>
          <w:szCs w:val="28"/>
        </w:rPr>
      </w:pPr>
    </w:p>
    <w:p w14:paraId="7610F668" w14:textId="77777777" w:rsidR="00C865EA" w:rsidRDefault="00C865EA" w:rsidP="00565CEE">
      <w:pPr>
        <w:jc w:val="right"/>
        <w:rPr>
          <w:kern w:val="32"/>
          <w:sz w:val="28"/>
          <w:szCs w:val="28"/>
        </w:rPr>
      </w:pPr>
    </w:p>
    <w:p w14:paraId="74E704C6" w14:textId="77777777" w:rsidR="00C865EA" w:rsidRDefault="00C865EA" w:rsidP="00565CEE">
      <w:pPr>
        <w:jc w:val="right"/>
        <w:rPr>
          <w:kern w:val="32"/>
          <w:sz w:val="28"/>
          <w:szCs w:val="28"/>
        </w:rPr>
      </w:pPr>
    </w:p>
    <w:p w14:paraId="1E9C5647" w14:textId="77777777" w:rsidR="00C865EA" w:rsidRDefault="00C865EA" w:rsidP="00565CEE">
      <w:pPr>
        <w:jc w:val="right"/>
        <w:rPr>
          <w:kern w:val="32"/>
          <w:sz w:val="28"/>
          <w:szCs w:val="28"/>
        </w:rPr>
      </w:pPr>
    </w:p>
    <w:p w14:paraId="079F6AE8" w14:textId="77777777" w:rsidR="00C865EA" w:rsidRDefault="00C865EA" w:rsidP="00565CEE">
      <w:pPr>
        <w:jc w:val="right"/>
        <w:rPr>
          <w:kern w:val="32"/>
          <w:sz w:val="28"/>
          <w:szCs w:val="28"/>
        </w:rPr>
      </w:pPr>
    </w:p>
    <w:p w14:paraId="4A3F1BFE" w14:textId="77777777" w:rsidR="00C865EA" w:rsidRDefault="00C865EA" w:rsidP="00565CEE">
      <w:pPr>
        <w:jc w:val="right"/>
        <w:rPr>
          <w:kern w:val="32"/>
          <w:sz w:val="28"/>
          <w:szCs w:val="28"/>
        </w:rPr>
      </w:pPr>
    </w:p>
    <w:p w14:paraId="14CCC7EE" w14:textId="77777777" w:rsidR="00C865EA" w:rsidRDefault="00C865EA" w:rsidP="00565CEE">
      <w:pPr>
        <w:jc w:val="right"/>
        <w:rPr>
          <w:kern w:val="32"/>
          <w:sz w:val="28"/>
          <w:szCs w:val="28"/>
        </w:rPr>
      </w:pPr>
    </w:p>
    <w:p w14:paraId="2A09A568" w14:textId="77777777" w:rsidR="00C865EA" w:rsidRDefault="00C865EA" w:rsidP="00565CEE">
      <w:pPr>
        <w:jc w:val="right"/>
        <w:rPr>
          <w:kern w:val="32"/>
          <w:sz w:val="28"/>
          <w:szCs w:val="28"/>
        </w:rPr>
      </w:pPr>
    </w:p>
    <w:p w14:paraId="67BB4C6A" w14:textId="77777777" w:rsidR="00C865EA" w:rsidRDefault="00C865EA" w:rsidP="00565CEE">
      <w:pPr>
        <w:jc w:val="right"/>
        <w:rPr>
          <w:kern w:val="32"/>
          <w:sz w:val="28"/>
          <w:szCs w:val="28"/>
        </w:rPr>
      </w:pPr>
    </w:p>
    <w:p w14:paraId="2A266BC2" w14:textId="77777777" w:rsidR="00C865EA" w:rsidRDefault="00C865EA" w:rsidP="00565CEE">
      <w:pPr>
        <w:jc w:val="right"/>
        <w:rPr>
          <w:kern w:val="32"/>
          <w:sz w:val="28"/>
          <w:szCs w:val="28"/>
        </w:rPr>
      </w:pPr>
    </w:p>
    <w:p w14:paraId="7A290F41" w14:textId="77777777" w:rsidR="00C865EA" w:rsidRDefault="00C865EA" w:rsidP="00565CEE">
      <w:pPr>
        <w:jc w:val="right"/>
        <w:rPr>
          <w:kern w:val="32"/>
          <w:sz w:val="28"/>
          <w:szCs w:val="28"/>
        </w:rPr>
      </w:pPr>
    </w:p>
    <w:p w14:paraId="3B31B1AD" w14:textId="77777777" w:rsidR="00C865EA" w:rsidRDefault="00C865EA" w:rsidP="00565CEE">
      <w:pPr>
        <w:jc w:val="right"/>
        <w:rPr>
          <w:kern w:val="32"/>
          <w:sz w:val="28"/>
          <w:szCs w:val="28"/>
        </w:rPr>
      </w:pPr>
    </w:p>
    <w:p w14:paraId="72D93287" w14:textId="77777777" w:rsidR="00C865EA" w:rsidRDefault="00C865EA" w:rsidP="00565CEE">
      <w:pPr>
        <w:jc w:val="right"/>
        <w:rPr>
          <w:kern w:val="32"/>
          <w:sz w:val="28"/>
          <w:szCs w:val="28"/>
        </w:rPr>
      </w:pPr>
    </w:p>
    <w:p w14:paraId="3906B784" w14:textId="77777777" w:rsidR="00C865EA" w:rsidRDefault="00C865EA" w:rsidP="00565CEE">
      <w:pPr>
        <w:jc w:val="right"/>
        <w:rPr>
          <w:kern w:val="32"/>
          <w:sz w:val="28"/>
          <w:szCs w:val="28"/>
        </w:rPr>
      </w:pPr>
    </w:p>
    <w:p w14:paraId="0ECE71A4" w14:textId="77777777" w:rsidR="00C865EA" w:rsidRDefault="00C865EA" w:rsidP="00565CEE">
      <w:pPr>
        <w:jc w:val="right"/>
        <w:rPr>
          <w:kern w:val="32"/>
          <w:sz w:val="28"/>
          <w:szCs w:val="28"/>
        </w:rPr>
      </w:pPr>
    </w:p>
    <w:p w14:paraId="5AEEF481" w14:textId="77777777" w:rsidR="00C865EA" w:rsidRDefault="00C865EA" w:rsidP="00565CEE">
      <w:pPr>
        <w:jc w:val="right"/>
        <w:rPr>
          <w:kern w:val="32"/>
          <w:sz w:val="28"/>
          <w:szCs w:val="28"/>
        </w:rPr>
      </w:pPr>
    </w:p>
    <w:p w14:paraId="1979690A" w14:textId="77777777" w:rsidR="00C865EA" w:rsidRDefault="00C865EA" w:rsidP="00565CEE">
      <w:pPr>
        <w:jc w:val="right"/>
        <w:rPr>
          <w:kern w:val="32"/>
          <w:sz w:val="28"/>
          <w:szCs w:val="28"/>
        </w:rPr>
      </w:pPr>
    </w:p>
    <w:p w14:paraId="04A11BFA" w14:textId="77777777" w:rsidR="00C865EA" w:rsidRDefault="00C865EA" w:rsidP="00565CEE">
      <w:pPr>
        <w:jc w:val="right"/>
        <w:rPr>
          <w:kern w:val="32"/>
          <w:sz w:val="28"/>
          <w:szCs w:val="28"/>
        </w:rPr>
      </w:pPr>
    </w:p>
    <w:p w14:paraId="278783F2" w14:textId="77777777" w:rsidR="00C865EA" w:rsidRDefault="00C865EA" w:rsidP="00565CEE">
      <w:pPr>
        <w:jc w:val="right"/>
        <w:rPr>
          <w:kern w:val="32"/>
          <w:sz w:val="28"/>
          <w:szCs w:val="28"/>
        </w:rPr>
      </w:pPr>
    </w:p>
    <w:p w14:paraId="16D6D406" w14:textId="77777777" w:rsidR="00C865EA" w:rsidRDefault="00C865EA" w:rsidP="00565CEE">
      <w:pPr>
        <w:jc w:val="right"/>
        <w:rPr>
          <w:kern w:val="32"/>
          <w:sz w:val="28"/>
          <w:szCs w:val="28"/>
        </w:rPr>
      </w:pPr>
    </w:p>
    <w:p w14:paraId="29C35EC8" w14:textId="77777777" w:rsidR="00C865EA" w:rsidRDefault="00C865EA" w:rsidP="00565CEE">
      <w:pPr>
        <w:jc w:val="right"/>
        <w:rPr>
          <w:kern w:val="32"/>
          <w:sz w:val="28"/>
          <w:szCs w:val="28"/>
        </w:rPr>
      </w:pPr>
    </w:p>
    <w:p w14:paraId="7B352DDE" w14:textId="77777777" w:rsidR="00C865EA" w:rsidRDefault="00C865EA" w:rsidP="00565CEE">
      <w:pPr>
        <w:jc w:val="right"/>
        <w:rPr>
          <w:kern w:val="32"/>
          <w:sz w:val="28"/>
          <w:szCs w:val="28"/>
        </w:rPr>
      </w:pPr>
    </w:p>
    <w:p w14:paraId="6CC55214" w14:textId="77777777" w:rsidR="00C865EA" w:rsidRDefault="00C865EA" w:rsidP="00565CEE">
      <w:pPr>
        <w:jc w:val="right"/>
        <w:rPr>
          <w:kern w:val="32"/>
          <w:sz w:val="28"/>
          <w:szCs w:val="28"/>
        </w:rPr>
      </w:pPr>
    </w:p>
    <w:p w14:paraId="0FAD9009" w14:textId="77777777" w:rsidR="00C865EA" w:rsidRDefault="00C865EA" w:rsidP="00565CEE">
      <w:pPr>
        <w:jc w:val="right"/>
        <w:rPr>
          <w:kern w:val="32"/>
          <w:sz w:val="28"/>
          <w:szCs w:val="28"/>
        </w:rPr>
      </w:pPr>
    </w:p>
    <w:p w14:paraId="675A004A" w14:textId="77777777" w:rsidR="00C865EA" w:rsidRDefault="00C865EA" w:rsidP="00565CEE">
      <w:pPr>
        <w:jc w:val="right"/>
        <w:rPr>
          <w:kern w:val="32"/>
          <w:sz w:val="28"/>
          <w:szCs w:val="28"/>
        </w:rPr>
      </w:pPr>
    </w:p>
    <w:p w14:paraId="1C046E44" w14:textId="77777777" w:rsidR="00C865EA" w:rsidRDefault="00C865EA" w:rsidP="00565CEE">
      <w:pPr>
        <w:jc w:val="right"/>
        <w:rPr>
          <w:kern w:val="32"/>
          <w:sz w:val="28"/>
          <w:szCs w:val="28"/>
        </w:rPr>
      </w:pPr>
    </w:p>
    <w:p w14:paraId="2E82A42C" w14:textId="77777777" w:rsidR="00C865EA" w:rsidRDefault="00C865EA" w:rsidP="00565CEE">
      <w:pPr>
        <w:jc w:val="right"/>
        <w:rPr>
          <w:kern w:val="32"/>
          <w:sz w:val="28"/>
          <w:szCs w:val="28"/>
        </w:rPr>
      </w:pPr>
    </w:p>
    <w:p w14:paraId="1E7F5C5E" w14:textId="7106D768" w:rsidR="00E466A7" w:rsidRPr="007E63C8" w:rsidRDefault="00E466A7" w:rsidP="00565CEE">
      <w:pPr>
        <w:jc w:val="right"/>
        <w:rPr>
          <w:kern w:val="32"/>
          <w:sz w:val="28"/>
          <w:szCs w:val="28"/>
        </w:rPr>
      </w:pPr>
      <w:r w:rsidRPr="00821B24">
        <w:rPr>
          <w:kern w:val="32"/>
          <w:sz w:val="28"/>
          <w:szCs w:val="28"/>
        </w:rPr>
        <w:t> </w:t>
      </w:r>
      <w:r w:rsidRPr="007E63C8">
        <w:rPr>
          <w:kern w:val="32"/>
          <w:sz w:val="28"/>
          <w:szCs w:val="28"/>
        </w:rPr>
        <w:t>Приложение № 1</w:t>
      </w:r>
    </w:p>
    <w:p w14:paraId="6824B73C" w14:textId="77777777" w:rsidR="00565CEE" w:rsidRDefault="00E466A7" w:rsidP="00565CEE">
      <w:pPr>
        <w:jc w:val="right"/>
        <w:rPr>
          <w:kern w:val="32"/>
          <w:sz w:val="28"/>
          <w:szCs w:val="28"/>
        </w:rPr>
      </w:pPr>
      <w:r w:rsidRPr="007E63C8">
        <w:rPr>
          <w:kern w:val="32"/>
          <w:sz w:val="28"/>
          <w:szCs w:val="28"/>
        </w:rPr>
        <w:t xml:space="preserve">к Положению о </w:t>
      </w:r>
      <w:r w:rsidR="00565CEE" w:rsidRPr="00DE14FA">
        <w:rPr>
          <w:kern w:val="32"/>
          <w:sz w:val="28"/>
          <w:szCs w:val="28"/>
        </w:rPr>
        <w:t>порядке предоставления</w:t>
      </w:r>
    </w:p>
    <w:p w14:paraId="25C30E18" w14:textId="77777777" w:rsidR="00565CEE" w:rsidRDefault="00565CEE" w:rsidP="00565CEE">
      <w:pPr>
        <w:jc w:val="right"/>
        <w:rPr>
          <w:kern w:val="32"/>
          <w:sz w:val="28"/>
          <w:szCs w:val="28"/>
        </w:rPr>
      </w:pPr>
      <w:r w:rsidRPr="00DE14FA">
        <w:rPr>
          <w:kern w:val="32"/>
          <w:sz w:val="28"/>
          <w:szCs w:val="28"/>
        </w:rPr>
        <w:t xml:space="preserve"> в собственность или аренду без</w:t>
      </w:r>
    </w:p>
    <w:p w14:paraId="52FA4AC5" w14:textId="77777777" w:rsidR="00565CEE" w:rsidRDefault="00565CEE" w:rsidP="00565CEE">
      <w:pPr>
        <w:jc w:val="right"/>
        <w:rPr>
          <w:kern w:val="32"/>
          <w:sz w:val="28"/>
          <w:szCs w:val="28"/>
        </w:rPr>
      </w:pPr>
      <w:r w:rsidRPr="00DE14FA">
        <w:rPr>
          <w:kern w:val="32"/>
          <w:sz w:val="28"/>
          <w:szCs w:val="28"/>
        </w:rPr>
        <w:t xml:space="preserve"> проведения</w:t>
      </w:r>
      <w:r>
        <w:rPr>
          <w:kern w:val="32"/>
          <w:sz w:val="28"/>
          <w:szCs w:val="28"/>
        </w:rPr>
        <w:t xml:space="preserve"> </w:t>
      </w:r>
      <w:r w:rsidRPr="00DE14FA">
        <w:rPr>
          <w:kern w:val="32"/>
          <w:sz w:val="28"/>
          <w:szCs w:val="28"/>
        </w:rPr>
        <w:t>торгов земельных участков,</w:t>
      </w:r>
    </w:p>
    <w:p w14:paraId="4A200357" w14:textId="77777777" w:rsidR="00565CEE" w:rsidRDefault="00565CEE" w:rsidP="00565CEE">
      <w:pPr>
        <w:jc w:val="right"/>
        <w:rPr>
          <w:kern w:val="32"/>
          <w:sz w:val="28"/>
          <w:szCs w:val="28"/>
        </w:rPr>
      </w:pPr>
      <w:r w:rsidRPr="00DE14FA">
        <w:rPr>
          <w:kern w:val="32"/>
          <w:sz w:val="28"/>
          <w:szCs w:val="28"/>
        </w:rPr>
        <w:t xml:space="preserve"> выделенных в счет земельных долей,</w:t>
      </w:r>
    </w:p>
    <w:p w14:paraId="7116AF3D" w14:textId="77777777" w:rsidR="00565CEE" w:rsidRDefault="00565CEE" w:rsidP="00565CEE">
      <w:pPr>
        <w:jc w:val="right"/>
        <w:rPr>
          <w:kern w:val="32"/>
          <w:sz w:val="28"/>
          <w:szCs w:val="28"/>
        </w:rPr>
      </w:pPr>
      <w:r w:rsidRPr="00DE14FA">
        <w:rPr>
          <w:kern w:val="32"/>
          <w:sz w:val="28"/>
          <w:szCs w:val="28"/>
        </w:rPr>
        <w:t xml:space="preserve"> находящихся</w:t>
      </w:r>
      <w:r>
        <w:rPr>
          <w:kern w:val="32"/>
          <w:sz w:val="28"/>
          <w:szCs w:val="28"/>
        </w:rPr>
        <w:t xml:space="preserve"> </w:t>
      </w:r>
      <w:r w:rsidRPr="00DE14FA">
        <w:rPr>
          <w:kern w:val="32"/>
          <w:sz w:val="28"/>
          <w:szCs w:val="28"/>
        </w:rPr>
        <w:t xml:space="preserve">в </w:t>
      </w:r>
      <w:r>
        <w:rPr>
          <w:kern w:val="32"/>
          <w:sz w:val="28"/>
          <w:szCs w:val="28"/>
        </w:rPr>
        <w:t xml:space="preserve">муниципальной </w:t>
      </w:r>
    </w:p>
    <w:p w14:paraId="5A6CCFD6" w14:textId="0E4DB4AB" w:rsidR="00E466A7" w:rsidRDefault="00565CEE" w:rsidP="00565CEE">
      <w:pPr>
        <w:jc w:val="right"/>
        <w:rPr>
          <w:kern w:val="32"/>
          <w:sz w:val="28"/>
          <w:szCs w:val="28"/>
        </w:rPr>
      </w:pPr>
      <w:r w:rsidRPr="00DE14FA">
        <w:rPr>
          <w:kern w:val="32"/>
          <w:sz w:val="28"/>
          <w:szCs w:val="28"/>
        </w:rPr>
        <w:t>собственности</w:t>
      </w:r>
      <w:r w:rsidR="00E466A7" w:rsidRPr="007E63C8">
        <w:rPr>
          <w:kern w:val="32"/>
          <w:sz w:val="28"/>
          <w:szCs w:val="28"/>
        </w:rPr>
        <w:t> </w:t>
      </w:r>
    </w:p>
    <w:p w14:paraId="65DE8279" w14:textId="77777777" w:rsidR="007949F7" w:rsidRDefault="007949F7" w:rsidP="00E466A7">
      <w:pPr>
        <w:jc w:val="both"/>
        <w:rPr>
          <w:kern w:val="32"/>
          <w:sz w:val="28"/>
          <w:szCs w:val="28"/>
        </w:rPr>
      </w:pPr>
    </w:p>
    <w:p w14:paraId="2440441C" w14:textId="77777777" w:rsidR="007949F7" w:rsidRPr="007E63C8" w:rsidRDefault="007949F7" w:rsidP="00E466A7">
      <w:pPr>
        <w:jc w:val="both"/>
        <w:rPr>
          <w:kern w:val="32"/>
          <w:sz w:val="28"/>
          <w:szCs w:val="28"/>
        </w:rPr>
      </w:pPr>
    </w:p>
    <w:p w14:paraId="1B6E3D9B" w14:textId="77777777" w:rsidR="00E466A7" w:rsidRPr="007E63C8" w:rsidRDefault="00E466A7" w:rsidP="00E466A7">
      <w:pPr>
        <w:jc w:val="center"/>
        <w:rPr>
          <w:kern w:val="32"/>
          <w:sz w:val="28"/>
          <w:szCs w:val="28"/>
        </w:rPr>
      </w:pPr>
      <w:r w:rsidRPr="007E63C8">
        <w:rPr>
          <w:kern w:val="32"/>
          <w:sz w:val="28"/>
          <w:szCs w:val="28"/>
        </w:rPr>
        <w:t>Заявление о приобретении земельной доли</w:t>
      </w:r>
    </w:p>
    <w:p w14:paraId="6F3E1642" w14:textId="77777777" w:rsidR="00E466A7" w:rsidRPr="007E63C8" w:rsidRDefault="00E466A7" w:rsidP="00E466A7">
      <w:pPr>
        <w:jc w:val="both"/>
        <w:rPr>
          <w:kern w:val="32"/>
          <w:sz w:val="28"/>
          <w:szCs w:val="28"/>
        </w:rPr>
      </w:pPr>
      <w:r w:rsidRPr="007E63C8">
        <w:rPr>
          <w:kern w:val="32"/>
          <w:sz w:val="28"/>
          <w:szCs w:val="28"/>
        </w:rPr>
        <w:t> </w:t>
      </w:r>
    </w:p>
    <w:p w14:paraId="3BE8CF99" w14:textId="77777777" w:rsidR="00E466A7" w:rsidRPr="007E63C8" w:rsidRDefault="00E466A7" w:rsidP="00E466A7">
      <w:pPr>
        <w:jc w:val="both"/>
        <w:rPr>
          <w:kern w:val="32"/>
          <w:sz w:val="28"/>
          <w:szCs w:val="28"/>
        </w:rPr>
      </w:pPr>
      <w:r w:rsidRPr="007E63C8">
        <w:rPr>
          <w:kern w:val="32"/>
          <w:sz w:val="28"/>
          <w:szCs w:val="28"/>
        </w:rPr>
        <w:t>Заявитель: ________________________________________________________</w:t>
      </w:r>
    </w:p>
    <w:p w14:paraId="6D70F087" w14:textId="77777777" w:rsidR="00E466A7" w:rsidRPr="007E63C8" w:rsidRDefault="00E466A7" w:rsidP="00E466A7">
      <w:pPr>
        <w:jc w:val="both"/>
        <w:rPr>
          <w:kern w:val="32"/>
          <w:sz w:val="28"/>
          <w:szCs w:val="28"/>
        </w:rPr>
      </w:pPr>
      <w:r w:rsidRPr="007E63C8">
        <w:rPr>
          <w:kern w:val="32"/>
          <w:sz w:val="28"/>
          <w:szCs w:val="28"/>
        </w:rPr>
        <w:t>(полное наименование юридического лица/фамилия, имя, отчество физического лица)</w:t>
      </w:r>
    </w:p>
    <w:p w14:paraId="20C863FB" w14:textId="77777777" w:rsidR="00E466A7" w:rsidRPr="007E63C8" w:rsidRDefault="00E466A7" w:rsidP="00E466A7">
      <w:pPr>
        <w:jc w:val="both"/>
        <w:rPr>
          <w:kern w:val="32"/>
          <w:sz w:val="28"/>
          <w:szCs w:val="28"/>
        </w:rPr>
      </w:pPr>
      <w:r w:rsidRPr="007E63C8">
        <w:rPr>
          <w:kern w:val="32"/>
          <w:sz w:val="28"/>
          <w:szCs w:val="28"/>
        </w:rPr>
        <w:t>__________________________________________________________________</w:t>
      </w:r>
    </w:p>
    <w:p w14:paraId="42B04E41" w14:textId="77777777" w:rsidR="00E466A7" w:rsidRPr="007E63C8" w:rsidRDefault="00E466A7" w:rsidP="00E466A7">
      <w:pPr>
        <w:jc w:val="both"/>
        <w:rPr>
          <w:kern w:val="32"/>
          <w:sz w:val="28"/>
          <w:szCs w:val="28"/>
        </w:rPr>
      </w:pPr>
      <w:r w:rsidRPr="007E63C8">
        <w:rPr>
          <w:kern w:val="32"/>
          <w:sz w:val="28"/>
          <w:szCs w:val="28"/>
        </w:rPr>
        <w:t>(адрес (место нахождения) юридического/физического лица, телефон)</w:t>
      </w:r>
    </w:p>
    <w:p w14:paraId="00B6E4B1" w14:textId="77777777" w:rsidR="00E466A7" w:rsidRPr="007E63C8" w:rsidRDefault="00E466A7" w:rsidP="00E466A7">
      <w:pPr>
        <w:jc w:val="both"/>
        <w:rPr>
          <w:kern w:val="32"/>
          <w:sz w:val="28"/>
          <w:szCs w:val="28"/>
        </w:rPr>
      </w:pPr>
      <w:r w:rsidRPr="007E63C8">
        <w:rPr>
          <w:kern w:val="32"/>
          <w:sz w:val="28"/>
          <w:szCs w:val="28"/>
        </w:rPr>
        <w:t>__________________________________________________________________</w:t>
      </w:r>
    </w:p>
    <w:p w14:paraId="036FFBF3" w14:textId="77777777" w:rsidR="00E466A7" w:rsidRPr="007E63C8" w:rsidRDefault="00E466A7" w:rsidP="00E466A7">
      <w:pPr>
        <w:jc w:val="both"/>
        <w:rPr>
          <w:kern w:val="32"/>
          <w:sz w:val="28"/>
          <w:szCs w:val="28"/>
        </w:rPr>
      </w:pPr>
      <w:r w:rsidRPr="007E63C8">
        <w:rPr>
          <w:kern w:val="32"/>
          <w:sz w:val="28"/>
          <w:szCs w:val="28"/>
        </w:rPr>
        <w:t>(ОГРН, ИНН, дата государственной регистрации, серия и номер документа о внесении в ЕГРЮЛ/серия и номер паспорта, кем и когда выдан)</w:t>
      </w:r>
    </w:p>
    <w:p w14:paraId="7A213BBE" w14:textId="77777777" w:rsidR="00E466A7" w:rsidRPr="007E63C8" w:rsidRDefault="00E466A7" w:rsidP="00E466A7">
      <w:pPr>
        <w:rPr>
          <w:kern w:val="32"/>
          <w:sz w:val="28"/>
          <w:szCs w:val="28"/>
        </w:rPr>
      </w:pPr>
      <w:r w:rsidRPr="007E63C8">
        <w:rPr>
          <w:kern w:val="32"/>
          <w:sz w:val="28"/>
          <w:szCs w:val="28"/>
        </w:rPr>
        <w:t xml:space="preserve">на основании п. 4 ст. 12 Федерального закона от 24.07.2002 № 101-ФЗ «Об обороте земель сельскохозяйственного назначения» просит продать земельную долю из земель сельскохозяйственного назначения в количестве ______ гектар и </w:t>
      </w:r>
      <w:proofErr w:type="spellStart"/>
      <w:r w:rsidRPr="007E63C8">
        <w:rPr>
          <w:kern w:val="32"/>
          <w:sz w:val="28"/>
          <w:szCs w:val="28"/>
        </w:rPr>
        <w:t>площадью____________кв</w:t>
      </w:r>
      <w:proofErr w:type="spellEnd"/>
      <w:r w:rsidRPr="007E63C8">
        <w:rPr>
          <w:kern w:val="32"/>
          <w:sz w:val="28"/>
          <w:szCs w:val="28"/>
        </w:rPr>
        <w:t>. м,</w:t>
      </w:r>
    </w:p>
    <w:p w14:paraId="67FDE2A3" w14:textId="77777777" w:rsidR="00E466A7" w:rsidRPr="007E63C8" w:rsidRDefault="00E466A7" w:rsidP="00E466A7">
      <w:pPr>
        <w:rPr>
          <w:kern w:val="32"/>
          <w:sz w:val="28"/>
          <w:szCs w:val="28"/>
        </w:rPr>
      </w:pPr>
      <w:r w:rsidRPr="007E63C8">
        <w:rPr>
          <w:kern w:val="32"/>
          <w:sz w:val="28"/>
          <w:szCs w:val="28"/>
        </w:rPr>
        <w:t>кадастровый номер _______________________________________________</w:t>
      </w:r>
    </w:p>
    <w:p w14:paraId="11EC767D" w14:textId="77777777" w:rsidR="00E466A7" w:rsidRPr="007E63C8" w:rsidRDefault="00E466A7" w:rsidP="00E466A7">
      <w:pPr>
        <w:rPr>
          <w:kern w:val="32"/>
          <w:sz w:val="28"/>
          <w:szCs w:val="28"/>
        </w:rPr>
      </w:pPr>
      <w:r w:rsidRPr="007E63C8">
        <w:rPr>
          <w:kern w:val="32"/>
          <w:sz w:val="28"/>
          <w:szCs w:val="28"/>
        </w:rPr>
        <w:t>Приложения:</w:t>
      </w:r>
    </w:p>
    <w:p w14:paraId="378A42C5" w14:textId="77777777" w:rsidR="00E466A7" w:rsidRPr="007E63C8" w:rsidRDefault="00E466A7" w:rsidP="00E466A7">
      <w:pPr>
        <w:rPr>
          <w:kern w:val="32"/>
          <w:sz w:val="28"/>
          <w:szCs w:val="28"/>
        </w:rPr>
      </w:pPr>
      <w:r w:rsidRPr="007E63C8">
        <w:rPr>
          <w:kern w:val="32"/>
          <w:sz w:val="28"/>
          <w:szCs w:val="28"/>
        </w:rPr>
        <w:t>1._________________________________________________________________</w:t>
      </w:r>
    </w:p>
    <w:p w14:paraId="4E306398" w14:textId="77777777" w:rsidR="00E466A7" w:rsidRPr="007E63C8" w:rsidRDefault="00E466A7" w:rsidP="00E466A7">
      <w:pPr>
        <w:rPr>
          <w:kern w:val="32"/>
          <w:sz w:val="28"/>
          <w:szCs w:val="28"/>
        </w:rPr>
      </w:pPr>
      <w:r w:rsidRPr="007E63C8">
        <w:rPr>
          <w:kern w:val="32"/>
          <w:sz w:val="28"/>
          <w:szCs w:val="28"/>
        </w:rPr>
        <w:t>2._________________________________________________________________</w:t>
      </w:r>
    </w:p>
    <w:p w14:paraId="3169AADE" w14:textId="77777777" w:rsidR="00E466A7" w:rsidRPr="007E63C8" w:rsidRDefault="00E466A7" w:rsidP="00E466A7">
      <w:pPr>
        <w:rPr>
          <w:kern w:val="32"/>
          <w:sz w:val="28"/>
          <w:szCs w:val="28"/>
        </w:rPr>
      </w:pPr>
      <w:r w:rsidRPr="007E63C8">
        <w:rPr>
          <w:kern w:val="32"/>
          <w:sz w:val="28"/>
          <w:szCs w:val="28"/>
        </w:rPr>
        <w:t>3._________________________________________________________________</w:t>
      </w:r>
    </w:p>
    <w:p w14:paraId="3DCCC8A9" w14:textId="77777777" w:rsidR="00E466A7" w:rsidRPr="007E63C8" w:rsidRDefault="00E466A7" w:rsidP="00E466A7">
      <w:pPr>
        <w:rPr>
          <w:kern w:val="32"/>
          <w:sz w:val="28"/>
          <w:szCs w:val="28"/>
        </w:rPr>
      </w:pPr>
      <w:r w:rsidRPr="007E63C8">
        <w:rPr>
          <w:kern w:val="32"/>
          <w:sz w:val="28"/>
          <w:szCs w:val="28"/>
        </w:rPr>
        <w:t>Дата______________________</w:t>
      </w:r>
    </w:p>
    <w:p w14:paraId="743AD634" w14:textId="77777777" w:rsidR="00E466A7" w:rsidRPr="007E63C8" w:rsidRDefault="00E466A7" w:rsidP="00E466A7">
      <w:pPr>
        <w:rPr>
          <w:kern w:val="32"/>
          <w:sz w:val="28"/>
          <w:szCs w:val="28"/>
        </w:rPr>
      </w:pPr>
      <w:r w:rsidRPr="007E63C8">
        <w:rPr>
          <w:kern w:val="32"/>
          <w:sz w:val="28"/>
          <w:szCs w:val="28"/>
        </w:rPr>
        <w:t>Заявитель__________________________________________________________</w:t>
      </w:r>
    </w:p>
    <w:p w14:paraId="10388ECA" w14:textId="77777777" w:rsidR="00E466A7" w:rsidRPr="007E63C8" w:rsidRDefault="00E466A7" w:rsidP="00E466A7">
      <w:pPr>
        <w:rPr>
          <w:kern w:val="32"/>
          <w:sz w:val="28"/>
          <w:szCs w:val="28"/>
        </w:rPr>
      </w:pPr>
      <w:r w:rsidRPr="007E63C8">
        <w:rPr>
          <w:kern w:val="32"/>
          <w:sz w:val="28"/>
          <w:szCs w:val="28"/>
        </w:rPr>
        <w:t>__________________________________________________________________</w:t>
      </w:r>
    </w:p>
    <w:p w14:paraId="64CAA5A3" w14:textId="77777777" w:rsidR="00E466A7" w:rsidRPr="007E63C8" w:rsidRDefault="00E466A7" w:rsidP="00E466A7">
      <w:pPr>
        <w:rPr>
          <w:kern w:val="32"/>
          <w:sz w:val="28"/>
          <w:szCs w:val="28"/>
        </w:rPr>
      </w:pPr>
      <w:r w:rsidRPr="007E63C8">
        <w:rPr>
          <w:kern w:val="32"/>
          <w:sz w:val="28"/>
          <w:szCs w:val="28"/>
        </w:rPr>
        <w:t>(должность, Ф.И.О, подпись уполномоченного лица, ссылка на документ, подтверждающий полномочия лица, подписавшего заявление, действовать от имени лица (лиц), право на подписание данного заявления)</w:t>
      </w:r>
    </w:p>
    <w:p w14:paraId="4D413847" w14:textId="77777777" w:rsidR="00E466A7" w:rsidRPr="00821B24" w:rsidRDefault="00E466A7" w:rsidP="00E466A7">
      <w:pPr>
        <w:rPr>
          <w:kern w:val="32"/>
          <w:sz w:val="28"/>
          <w:szCs w:val="28"/>
        </w:rPr>
      </w:pPr>
    </w:p>
    <w:p w14:paraId="5A18E25E" w14:textId="77777777" w:rsidR="00E466A7" w:rsidRDefault="00E466A7" w:rsidP="00E466A7">
      <w:pPr>
        <w:rPr>
          <w:sz w:val="28"/>
          <w:szCs w:val="28"/>
        </w:rPr>
      </w:pPr>
    </w:p>
    <w:p w14:paraId="07B1238B" w14:textId="77777777" w:rsidR="00E466A7" w:rsidRDefault="00E466A7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sectPr w:rsidR="00E466A7" w:rsidSect="00E466A7">
      <w:pgSz w:w="11906" w:h="16838"/>
      <w:pgMar w:top="1134" w:right="73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0E073" w14:textId="77777777" w:rsidR="00E12887" w:rsidRDefault="00E12887" w:rsidP="0048147C">
      <w:r>
        <w:separator/>
      </w:r>
    </w:p>
  </w:endnote>
  <w:endnote w:type="continuationSeparator" w:id="0">
    <w:p w14:paraId="25DFF9EC" w14:textId="77777777" w:rsidR="00E12887" w:rsidRDefault="00E12887" w:rsidP="0048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28F29" w14:textId="77777777" w:rsidR="00E12887" w:rsidRDefault="00E12887" w:rsidP="0048147C">
      <w:r>
        <w:separator/>
      </w:r>
    </w:p>
  </w:footnote>
  <w:footnote w:type="continuationSeparator" w:id="0">
    <w:p w14:paraId="75E7CC72" w14:textId="77777777" w:rsidR="00E12887" w:rsidRDefault="00E12887" w:rsidP="00481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2.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8"/>
      <w:numFmt w:val="decimal"/>
      <w:lvlText w:val="1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multilevel"/>
    <w:tmpl w:val="54EA2E0A"/>
    <w:name w:val="WW8Num4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/>
      </w:rPr>
    </w:lvl>
    <w:lvl w:ilvl="2">
      <w:start w:val="6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4"/>
      <w:numFmt w:val="decimal"/>
      <w:lvlText w:val="2.1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2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3"/>
      <w:numFmt w:val="decimal"/>
      <w:lvlText w:val="2.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 w15:restartNumberingAfterBreak="0">
    <w:nsid w:val="0EA32B2E"/>
    <w:multiLevelType w:val="hybridMultilevel"/>
    <w:tmpl w:val="0BE81D8E"/>
    <w:lvl w:ilvl="0" w:tplc="1046956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1" w15:restartNumberingAfterBreak="0">
    <w:nsid w:val="1DA7480D"/>
    <w:multiLevelType w:val="multilevel"/>
    <w:tmpl w:val="4442096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cs="Times New Roman" w:hint="default"/>
      </w:rPr>
    </w:lvl>
  </w:abstractNum>
  <w:abstractNum w:abstractNumId="12" w15:restartNumberingAfterBreak="0">
    <w:nsid w:val="26A54A71"/>
    <w:multiLevelType w:val="hybridMultilevel"/>
    <w:tmpl w:val="1C14A532"/>
    <w:lvl w:ilvl="0" w:tplc="04190011">
      <w:start w:val="1"/>
      <w:numFmt w:val="decimal"/>
      <w:lvlText w:val="%1)"/>
      <w:lvlJc w:val="left"/>
      <w:pPr>
        <w:ind w:left="1685" w:hanging="360"/>
      </w:pPr>
    </w:lvl>
    <w:lvl w:ilvl="1" w:tplc="04190019" w:tentative="1">
      <w:start w:val="1"/>
      <w:numFmt w:val="lowerLetter"/>
      <w:lvlText w:val="%2."/>
      <w:lvlJc w:val="left"/>
      <w:pPr>
        <w:ind w:left="2405" w:hanging="360"/>
      </w:pPr>
    </w:lvl>
    <w:lvl w:ilvl="2" w:tplc="0419001B" w:tentative="1">
      <w:start w:val="1"/>
      <w:numFmt w:val="lowerRoman"/>
      <w:lvlText w:val="%3."/>
      <w:lvlJc w:val="right"/>
      <w:pPr>
        <w:ind w:left="3125" w:hanging="180"/>
      </w:pPr>
    </w:lvl>
    <w:lvl w:ilvl="3" w:tplc="0419000F" w:tentative="1">
      <w:start w:val="1"/>
      <w:numFmt w:val="decimal"/>
      <w:lvlText w:val="%4."/>
      <w:lvlJc w:val="left"/>
      <w:pPr>
        <w:ind w:left="3845" w:hanging="360"/>
      </w:pPr>
    </w:lvl>
    <w:lvl w:ilvl="4" w:tplc="04190019" w:tentative="1">
      <w:start w:val="1"/>
      <w:numFmt w:val="lowerLetter"/>
      <w:lvlText w:val="%5."/>
      <w:lvlJc w:val="left"/>
      <w:pPr>
        <w:ind w:left="4565" w:hanging="360"/>
      </w:pPr>
    </w:lvl>
    <w:lvl w:ilvl="5" w:tplc="0419001B" w:tentative="1">
      <w:start w:val="1"/>
      <w:numFmt w:val="lowerRoman"/>
      <w:lvlText w:val="%6."/>
      <w:lvlJc w:val="right"/>
      <w:pPr>
        <w:ind w:left="5285" w:hanging="180"/>
      </w:pPr>
    </w:lvl>
    <w:lvl w:ilvl="6" w:tplc="0419000F" w:tentative="1">
      <w:start w:val="1"/>
      <w:numFmt w:val="decimal"/>
      <w:lvlText w:val="%7."/>
      <w:lvlJc w:val="left"/>
      <w:pPr>
        <w:ind w:left="6005" w:hanging="360"/>
      </w:pPr>
    </w:lvl>
    <w:lvl w:ilvl="7" w:tplc="04190019" w:tentative="1">
      <w:start w:val="1"/>
      <w:numFmt w:val="lowerLetter"/>
      <w:lvlText w:val="%8."/>
      <w:lvlJc w:val="left"/>
      <w:pPr>
        <w:ind w:left="6725" w:hanging="360"/>
      </w:pPr>
    </w:lvl>
    <w:lvl w:ilvl="8" w:tplc="041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13" w15:restartNumberingAfterBreak="0">
    <w:nsid w:val="37DA629D"/>
    <w:multiLevelType w:val="hybridMultilevel"/>
    <w:tmpl w:val="66A2AC80"/>
    <w:lvl w:ilvl="0" w:tplc="A3C2E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F5778D"/>
    <w:multiLevelType w:val="hybridMultilevel"/>
    <w:tmpl w:val="BED6C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3203DBA"/>
    <w:multiLevelType w:val="hybridMultilevel"/>
    <w:tmpl w:val="12EC5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F36624"/>
    <w:multiLevelType w:val="hybridMultilevel"/>
    <w:tmpl w:val="C7D4BDA8"/>
    <w:lvl w:ilvl="0" w:tplc="34F2A058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 w15:restartNumberingAfterBreak="0">
    <w:nsid w:val="5A733D22"/>
    <w:multiLevelType w:val="multilevel"/>
    <w:tmpl w:val="228221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18" w15:restartNumberingAfterBreak="0">
    <w:nsid w:val="71AB0026"/>
    <w:multiLevelType w:val="multilevel"/>
    <w:tmpl w:val="CBAAB02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9" w15:restartNumberingAfterBreak="0">
    <w:nsid w:val="72B0282F"/>
    <w:multiLevelType w:val="hybridMultilevel"/>
    <w:tmpl w:val="0D76A722"/>
    <w:lvl w:ilvl="0" w:tplc="456A516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15522168">
    <w:abstractNumId w:val="17"/>
  </w:num>
  <w:num w:numId="2" w16cid:durableId="1188645159">
    <w:abstractNumId w:val="15"/>
  </w:num>
  <w:num w:numId="3" w16cid:durableId="189805667">
    <w:abstractNumId w:val="14"/>
  </w:num>
  <w:num w:numId="4" w16cid:durableId="1517108872">
    <w:abstractNumId w:val="11"/>
  </w:num>
  <w:num w:numId="5" w16cid:durableId="1133333788">
    <w:abstractNumId w:val="13"/>
  </w:num>
  <w:num w:numId="6" w16cid:durableId="440150931">
    <w:abstractNumId w:val="1"/>
  </w:num>
  <w:num w:numId="7" w16cid:durableId="1024405870">
    <w:abstractNumId w:val="2"/>
  </w:num>
  <w:num w:numId="8" w16cid:durableId="340663342">
    <w:abstractNumId w:val="4"/>
  </w:num>
  <w:num w:numId="9" w16cid:durableId="1416777439">
    <w:abstractNumId w:val="7"/>
  </w:num>
  <w:num w:numId="10" w16cid:durableId="2021001441">
    <w:abstractNumId w:val="5"/>
  </w:num>
  <w:num w:numId="11" w16cid:durableId="241372150">
    <w:abstractNumId w:val="0"/>
  </w:num>
  <w:num w:numId="12" w16cid:durableId="1155151099">
    <w:abstractNumId w:val="3"/>
  </w:num>
  <w:num w:numId="13" w16cid:durableId="620305125">
    <w:abstractNumId w:val="8"/>
  </w:num>
  <w:num w:numId="14" w16cid:durableId="1654289784">
    <w:abstractNumId w:val="6"/>
  </w:num>
  <w:num w:numId="15" w16cid:durableId="940718178">
    <w:abstractNumId w:val="20"/>
  </w:num>
  <w:num w:numId="16" w16cid:durableId="1637300498">
    <w:abstractNumId w:val="10"/>
  </w:num>
  <w:num w:numId="17" w16cid:durableId="1255356294">
    <w:abstractNumId w:val="9"/>
  </w:num>
  <w:num w:numId="18" w16cid:durableId="55055761">
    <w:abstractNumId w:val="12"/>
  </w:num>
  <w:num w:numId="19" w16cid:durableId="878585603">
    <w:abstractNumId w:val="16"/>
  </w:num>
  <w:num w:numId="20" w16cid:durableId="842357014">
    <w:abstractNumId w:val="18"/>
  </w:num>
  <w:num w:numId="21" w16cid:durableId="3486078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E92"/>
    <w:rsid w:val="0000229E"/>
    <w:rsid w:val="00002D93"/>
    <w:rsid w:val="00005C6C"/>
    <w:rsid w:val="000060CF"/>
    <w:rsid w:val="00014319"/>
    <w:rsid w:val="00017A56"/>
    <w:rsid w:val="0002018C"/>
    <w:rsid w:val="00023E7D"/>
    <w:rsid w:val="00033C3A"/>
    <w:rsid w:val="00043896"/>
    <w:rsid w:val="00050071"/>
    <w:rsid w:val="00050C5A"/>
    <w:rsid w:val="0005709D"/>
    <w:rsid w:val="00064305"/>
    <w:rsid w:val="0006441C"/>
    <w:rsid w:val="00065B22"/>
    <w:rsid w:val="0006781B"/>
    <w:rsid w:val="00070B2C"/>
    <w:rsid w:val="000710CA"/>
    <w:rsid w:val="000727A2"/>
    <w:rsid w:val="000736EC"/>
    <w:rsid w:val="00074F0E"/>
    <w:rsid w:val="000847A0"/>
    <w:rsid w:val="00087E46"/>
    <w:rsid w:val="000929C5"/>
    <w:rsid w:val="0009595C"/>
    <w:rsid w:val="000967D8"/>
    <w:rsid w:val="00097F06"/>
    <w:rsid w:val="000A3D28"/>
    <w:rsid w:val="000B3630"/>
    <w:rsid w:val="000B4A04"/>
    <w:rsid w:val="000B6874"/>
    <w:rsid w:val="000B727D"/>
    <w:rsid w:val="000D2D43"/>
    <w:rsid w:val="000D5CB1"/>
    <w:rsid w:val="000E2671"/>
    <w:rsid w:val="000E28FD"/>
    <w:rsid w:val="000E45F8"/>
    <w:rsid w:val="000F16AA"/>
    <w:rsid w:val="000F3781"/>
    <w:rsid w:val="000F4E33"/>
    <w:rsid w:val="000F769E"/>
    <w:rsid w:val="001015E2"/>
    <w:rsid w:val="0010565A"/>
    <w:rsid w:val="00111F25"/>
    <w:rsid w:val="00121931"/>
    <w:rsid w:val="001274EB"/>
    <w:rsid w:val="00130CD0"/>
    <w:rsid w:val="00131083"/>
    <w:rsid w:val="0013231C"/>
    <w:rsid w:val="001363CB"/>
    <w:rsid w:val="00142D46"/>
    <w:rsid w:val="0014321B"/>
    <w:rsid w:val="00143DF6"/>
    <w:rsid w:val="001472BF"/>
    <w:rsid w:val="001512EE"/>
    <w:rsid w:val="0016406A"/>
    <w:rsid w:val="00164BF1"/>
    <w:rsid w:val="00167B6E"/>
    <w:rsid w:val="00170CB7"/>
    <w:rsid w:val="00172D54"/>
    <w:rsid w:val="00175832"/>
    <w:rsid w:val="00176997"/>
    <w:rsid w:val="0017709A"/>
    <w:rsid w:val="00181E2A"/>
    <w:rsid w:val="00187E4E"/>
    <w:rsid w:val="00193711"/>
    <w:rsid w:val="00195186"/>
    <w:rsid w:val="00197555"/>
    <w:rsid w:val="001A7B48"/>
    <w:rsid w:val="001A7E51"/>
    <w:rsid w:val="001B08AD"/>
    <w:rsid w:val="001B6C89"/>
    <w:rsid w:val="001C5D67"/>
    <w:rsid w:val="001C7468"/>
    <w:rsid w:val="001D3DCC"/>
    <w:rsid w:val="001D6D52"/>
    <w:rsid w:val="001D758F"/>
    <w:rsid w:val="001E0254"/>
    <w:rsid w:val="001E14F9"/>
    <w:rsid w:val="001E1FD3"/>
    <w:rsid w:val="001E6DBC"/>
    <w:rsid w:val="001E76C2"/>
    <w:rsid w:val="001F4D6D"/>
    <w:rsid w:val="0020063C"/>
    <w:rsid w:val="00201410"/>
    <w:rsid w:val="00205A1D"/>
    <w:rsid w:val="0020692B"/>
    <w:rsid w:val="00207831"/>
    <w:rsid w:val="002131D9"/>
    <w:rsid w:val="00213F84"/>
    <w:rsid w:val="00217233"/>
    <w:rsid w:val="00231952"/>
    <w:rsid w:val="002347CB"/>
    <w:rsid w:val="0024172F"/>
    <w:rsid w:val="00242DE9"/>
    <w:rsid w:val="00243F58"/>
    <w:rsid w:val="00245F09"/>
    <w:rsid w:val="00251045"/>
    <w:rsid w:val="00251DA9"/>
    <w:rsid w:val="00252DE3"/>
    <w:rsid w:val="00255311"/>
    <w:rsid w:val="00256059"/>
    <w:rsid w:val="002561CC"/>
    <w:rsid w:val="002571A2"/>
    <w:rsid w:val="002615FC"/>
    <w:rsid w:val="00265A77"/>
    <w:rsid w:val="002748B4"/>
    <w:rsid w:val="00281944"/>
    <w:rsid w:val="00284A0E"/>
    <w:rsid w:val="00290357"/>
    <w:rsid w:val="00290CA2"/>
    <w:rsid w:val="002913B3"/>
    <w:rsid w:val="00291471"/>
    <w:rsid w:val="00291C14"/>
    <w:rsid w:val="0029431B"/>
    <w:rsid w:val="0029665D"/>
    <w:rsid w:val="002A30C7"/>
    <w:rsid w:val="002A3781"/>
    <w:rsid w:val="002B4D76"/>
    <w:rsid w:val="002B7BF0"/>
    <w:rsid w:val="002C02AF"/>
    <w:rsid w:val="002C1B5B"/>
    <w:rsid w:val="002C4315"/>
    <w:rsid w:val="002C4719"/>
    <w:rsid w:val="002C497D"/>
    <w:rsid w:val="002C5884"/>
    <w:rsid w:val="002C6D67"/>
    <w:rsid w:val="002C6F26"/>
    <w:rsid w:val="002D09C9"/>
    <w:rsid w:val="002D5607"/>
    <w:rsid w:val="002E0A3C"/>
    <w:rsid w:val="002E2106"/>
    <w:rsid w:val="002E60B8"/>
    <w:rsid w:val="002E6690"/>
    <w:rsid w:val="002F38FD"/>
    <w:rsid w:val="002F395F"/>
    <w:rsid w:val="002F5B23"/>
    <w:rsid w:val="002F69D7"/>
    <w:rsid w:val="00302746"/>
    <w:rsid w:val="00302DB0"/>
    <w:rsid w:val="00307EA8"/>
    <w:rsid w:val="003147AB"/>
    <w:rsid w:val="0031676E"/>
    <w:rsid w:val="00320358"/>
    <w:rsid w:val="003217F2"/>
    <w:rsid w:val="00322480"/>
    <w:rsid w:val="003238A0"/>
    <w:rsid w:val="00324D06"/>
    <w:rsid w:val="00325C0D"/>
    <w:rsid w:val="003263CD"/>
    <w:rsid w:val="0033018E"/>
    <w:rsid w:val="0033427F"/>
    <w:rsid w:val="00335521"/>
    <w:rsid w:val="003362E7"/>
    <w:rsid w:val="00341B61"/>
    <w:rsid w:val="00343902"/>
    <w:rsid w:val="00351B12"/>
    <w:rsid w:val="00364282"/>
    <w:rsid w:val="00370110"/>
    <w:rsid w:val="0038157D"/>
    <w:rsid w:val="00381CC3"/>
    <w:rsid w:val="00385061"/>
    <w:rsid w:val="00392D40"/>
    <w:rsid w:val="003939B3"/>
    <w:rsid w:val="00393E7E"/>
    <w:rsid w:val="00394937"/>
    <w:rsid w:val="003A0B4B"/>
    <w:rsid w:val="003B2345"/>
    <w:rsid w:val="003B5813"/>
    <w:rsid w:val="003B670D"/>
    <w:rsid w:val="003C1C98"/>
    <w:rsid w:val="003C29E1"/>
    <w:rsid w:val="003C4407"/>
    <w:rsid w:val="003C46C2"/>
    <w:rsid w:val="003D1F0D"/>
    <w:rsid w:val="003E4686"/>
    <w:rsid w:val="003E6E62"/>
    <w:rsid w:val="003E7146"/>
    <w:rsid w:val="003F0481"/>
    <w:rsid w:val="003F0E63"/>
    <w:rsid w:val="003F4362"/>
    <w:rsid w:val="003F4E7F"/>
    <w:rsid w:val="003F6904"/>
    <w:rsid w:val="00401BDA"/>
    <w:rsid w:val="00402B50"/>
    <w:rsid w:val="00402BF1"/>
    <w:rsid w:val="00404028"/>
    <w:rsid w:val="0040439B"/>
    <w:rsid w:val="00404444"/>
    <w:rsid w:val="0040656D"/>
    <w:rsid w:val="00413429"/>
    <w:rsid w:val="0041416B"/>
    <w:rsid w:val="00423944"/>
    <w:rsid w:val="00432907"/>
    <w:rsid w:val="004348C6"/>
    <w:rsid w:val="00442DE2"/>
    <w:rsid w:val="00453FD6"/>
    <w:rsid w:val="00456A16"/>
    <w:rsid w:val="00460212"/>
    <w:rsid w:val="00463A46"/>
    <w:rsid w:val="004673B8"/>
    <w:rsid w:val="004723AC"/>
    <w:rsid w:val="00474785"/>
    <w:rsid w:val="00475CD8"/>
    <w:rsid w:val="0048147C"/>
    <w:rsid w:val="004834B8"/>
    <w:rsid w:val="00485770"/>
    <w:rsid w:val="00486ADA"/>
    <w:rsid w:val="00486FB0"/>
    <w:rsid w:val="00496A63"/>
    <w:rsid w:val="00497D5B"/>
    <w:rsid w:val="004A2781"/>
    <w:rsid w:val="004A6997"/>
    <w:rsid w:val="004B3B9E"/>
    <w:rsid w:val="004B46AC"/>
    <w:rsid w:val="004B5F6E"/>
    <w:rsid w:val="004C1435"/>
    <w:rsid w:val="004C3113"/>
    <w:rsid w:val="004C4497"/>
    <w:rsid w:val="004C49B1"/>
    <w:rsid w:val="004C5FC0"/>
    <w:rsid w:val="004C66BC"/>
    <w:rsid w:val="004C77BC"/>
    <w:rsid w:val="004C7E8B"/>
    <w:rsid w:val="004D2DE7"/>
    <w:rsid w:val="004D301E"/>
    <w:rsid w:val="004E3FF2"/>
    <w:rsid w:val="004E6E11"/>
    <w:rsid w:val="004F0FB4"/>
    <w:rsid w:val="004F4ECE"/>
    <w:rsid w:val="004F70C5"/>
    <w:rsid w:val="00503DDE"/>
    <w:rsid w:val="00506D20"/>
    <w:rsid w:val="00531953"/>
    <w:rsid w:val="0053458C"/>
    <w:rsid w:val="00535F33"/>
    <w:rsid w:val="005376A2"/>
    <w:rsid w:val="00541088"/>
    <w:rsid w:val="00542969"/>
    <w:rsid w:val="00546B32"/>
    <w:rsid w:val="00551497"/>
    <w:rsid w:val="005519D8"/>
    <w:rsid w:val="00553F09"/>
    <w:rsid w:val="00560110"/>
    <w:rsid w:val="0056582E"/>
    <w:rsid w:val="00565CA8"/>
    <w:rsid w:val="00565CEE"/>
    <w:rsid w:val="00573C21"/>
    <w:rsid w:val="00576C77"/>
    <w:rsid w:val="00585A59"/>
    <w:rsid w:val="00592FF5"/>
    <w:rsid w:val="00595741"/>
    <w:rsid w:val="0059625D"/>
    <w:rsid w:val="00597ABE"/>
    <w:rsid w:val="00597F4C"/>
    <w:rsid w:val="005A0D61"/>
    <w:rsid w:val="005A5123"/>
    <w:rsid w:val="005A7A2F"/>
    <w:rsid w:val="005B1656"/>
    <w:rsid w:val="005B5382"/>
    <w:rsid w:val="005B5E04"/>
    <w:rsid w:val="005C0B88"/>
    <w:rsid w:val="005C29DC"/>
    <w:rsid w:val="005C3A75"/>
    <w:rsid w:val="005C7510"/>
    <w:rsid w:val="005D0F3E"/>
    <w:rsid w:val="005D2B5A"/>
    <w:rsid w:val="005D3181"/>
    <w:rsid w:val="005D7C46"/>
    <w:rsid w:val="005E26F6"/>
    <w:rsid w:val="005E3021"/>
    <w:rsid w:val="005E38E1"/>
    <w:rsid w:val="005E3A11"/>
    <w:rsid w:val="005E4D18"/>
    <w:rsid w:val="005E51CC"/>
    <w:rsid w:val="005E73AA"/>
    <w:rsid w:val="005E748D"/>
    <w:rsid w:val="005E7774"/>
    <w:rsid w:val="005F210A"/>
    <w:rsid w:val="005F435A"/>
    <w:rsid w:val="005F5D3F"/>
    <w:rsid w:val="005F76D0"/>
    <w:rsid w:val="00604E36"/>
    <w:rsid w:val="00620202"/>
    <w:rsid w:val="00620ABA"/>
    <w:rsid w:val="00620BC4"/>
    <w:rsid w:val="00625177"/>
    <w:rsid w:val="006272A5"/>
    <w:rsid w:val="006302F7"/>
    <w:rsid w:val="00631CC2"/>
    <w:rsid w:val="00636BA1"/>
    <w:rsid w:val="0064386A"/>
    <w:rsid w:val="00644A65"/>
    <w:rsid w:val="006535CE"/>
    <w:rsid w:val="0065420A"/>
    <w:rsid w:val="006547C3"/>
    <w:rsid w:val="0065598F"/>
    <w:rsid w:val="0066768D"/>
    <w:rsid w:val="00670B14"/>
    <w:rsid w:val="00672033"/>
    <w:rsid w:val="00676A63"/>
    <w:rsid w:val="0068063C"/>
    <w:rsid w:val="00683869"/>
    <w:rsid w:val="006840DC"/>
    <w:rsid w:val="00694AAB"/>
    <w:rsid w:val="00695CE7"/>
    <w:rsid w:val="006A4634"/>
    <w:rsid w:val="006B32AA"/>
    <w:rsid w:val="006B5EDF"/>
    <w:rsid w:val="006C13D7"/>
    <w:rsid w:val="006C6346"/>
    <w:rsid w:val="006C7E9D"/>
    <w:rsid w:val="006D3269"/>
    <w:rsid w:val="006D46A3"/>
    <w:rsid w:val="006D5A63"/>
    <w:rsid w:val="006D7578"/>
    <w:rsid w:val="006E04F1"/>
    <w:rsid w:val="006E45E1"/>
    <w:rsid w:val="006F1B28"/>
    <w:rsid w:val="006F42C7"/>
    <w:rsid w:val="006F7C1A"/>
    <w:rsid w:val="00701613"/>
    <w:rsid w:val="00701F17"/>
    <w:rsid w:val="007037E8"/>
    <w:rsid w:val="00703CF1"/>
    <w:rsid w:val="0070569F"/>
    <w:rsid w:val="00706303"/>
    <w:rsid w:val="00707BB9"/>
    <w:rsid w:val="007115BF"/>
    <w:rsid w:val="00711ED3"/>
    <w:rsid w:val="0072081C"/>
    <w:rsid w:val="007240D3"/>
    <w:rsid w:val="00724CBC"/>
    <w:rsid w:val="00732174"/>
    <w:rsid w:val="00733342"/>
    <w:rsid w:val="00734652"/>
    <w:rsid w:val="00734E06"/>
    <w:rsid w:val="00736FB6"/>
    <w:rsid w:val="00737DDD"/>
    <w:rsid w:val="007409EB"/>
    <w:rsid w:val="00741617"/>
    <w:rsid w:val="00755621"/>
    <w:rsid w:val="0075737D"/>
    <w:rsid w:val="00757E11"/>
    <w:rsid w:val="00760F42"/>
    <w:rsid w:val="00764F7F"/>
    <w:rsid w:val="00767179"/>
    <w:rsid w:val="007676E9"/>
    <w:rsid w:val="0077134E"/>
    <w:rsid w:val="0077298E"/>
    <w:rsid w:val="00773881"/>
    <w:rsid w:val="00773896"/>
    <w:rsid w:val="007751C2"/>
    <w:rsid w:val="00775801"/>
    <w:rsid w:val="00781E9D"/>
    <w:rsid w:val="007859E7"/>
    <w:rsid w:val="00791F7D"/>
    <w:rsid w:val="007927F9"/>
    <w:rsid w:val="007949F7"/>
    <w:rsid w:val="00795FA8"/>
    <w:rsid w:val="007A0A12"/>
    <w:rsid w:val="007A3A3F"/>
    <w:rsid w:val="007A4D6A"/>
    <w:rsid w:val="007A7F60"/>
    <w:rsid w:val="007B013B"/>
    <w:rsid w:val="007B09FC"/>
    <w:rsid w:val="007C00CC"/>
    <w:rsid w:val="007C0F10"/>
    <w:rsid w:val="007C2176"/>
    <w:rsid w:val="007C2843"/>
    <w:rsid w:val="007C2924"/>
    <w:rsid w:val="007C3B5C"/>
    <w:rsid w:val="007C3EC3"/>
    <w:rsid w:val="007E4989"/>
    <w:rsid w:val="007E4A8D"/>
    <w:rsid w:val="007E5763"/>
    <w:rsid w:val="007F022D"/>
    <w:rsid w:val="007F1733"/>
    <w:rsid w:val="007F1E92"/>
    <w:rsid w:val="007F56C4"/>
    <w:rsid w:val="007F6792"/>
    <w:rsid w:val="00802B33"/>
    <w:rsid w:val="00802B36"/>
    <w:rsid w:val="00803F20"/>
    <w:rsid w:val="0080619B"/>
    <w:rsid w:val="00810A65"/>
    <w:rsid w:val="0081393D"/>
    <w:rsid w:val="008152B0"/>
    <w:rsid w:val="00821047"/>
    <w:rsid w:val="00822753"/>
    <w:rsid w:val="00823499"/>
    <w:rsid w:val="00825970"/>
    <w:rsid w:val="00825ABE"/>
    <w:rsid w:val="00827728"/>
    <w:rsid w:val="008320A9"/>
    <w:rsid w:val="00836ABC"/>
    <w:rsid w:val="008406C7"/>
    <w:rsid w:val="00842A6A"/>
    <w:rsid w:val="00842F25"/>
    <w:rsid w:val="008511A6"/>
    <w:rsid w:val="008568C3"/>
    <w:rsid w:val="0086229E"/>
    <w:rsid w:val="00864CCA"/>
    <w:rsid w:val="0086687B"/>
    <w:rsid w:val="00867740"/>
    <w:rsid w:val="008747AA"/>
    <w:rsid w:val="00875B1F"/>
    <w:rsid w:val="008763FB"/>
    <w:rsid w:val="00876D5A"/>
    <w:rsid w:val="00876EFB"/>
    <w:rsid w:val="00883A29"/>
    <w:rsid w:val="00883EE9"/>
    <w:rsid w:val="00890A2F"/>
    <w:rsid w:val="008930AA"/>
    <w:rsid w:val="0089431D"/>
    <w:rsid w:val="00896CE0"/>
    <w:rsid w:val="008A0AF5"/>
    <w:rsid w:val="008A56C0"/>
    <w:rsid w:val="008B25BD"/>
    <w:rsid w:val="008B41E1"/>
    <w:rsid w:val="008B48AB"/>
    <w:rsid w:val="008C0C5C"/>
    <w:rsid w:val="008C3C8C"/>
    <w:rsid w:val="008C5528"/>
    <w:rsid w:val="008C64D1"/>
    <w:rsid w:val="008D5C93"/>
    <w:rsid w:val="008E105B"/>
    <w:rsid w:val="008E2187"/>
    <w:rsid w:val="008E2192"/>
    <w:rsid w:val="008E6484"/>
    <w:rsid w:val="008E7CEA"/>
    <w:rsid w:val="008F05EB"/>
    <w:rsid w:val="008F2AE3"/>
    <w:rsid w:val="008F430B"/>
    <w:rsid w:val="008F596E"/>
    <w:rsid w:val="008F61A7"/>
    <w:rsid w:val="00902CB4"/>
    <w:rsid w:val="00906856"/>
    <w:rsid w:val="009074F5"/>
    <w:rsid w:val="00907915"/>
    <w:rsid w:val="009157D7"/>
    <w:rsid w:val="009163C5"/>
    <w:rsid w:val="009214F0"/>
    <w:rsid w:val="009218EB"/>
    <w:rsid w:val="009302D7"/>
    <w:rsid w:val="00932266"/>
    <w:rsid w:val="009414B2"/>
    <w:rsid w:val="00941E08"/>
    <w:rsid w:val="00942BDD"/>
    <w:rsid w:val="00952704"/>
    <w:rsid w:val="00954537"/>
    <w:rsid w:val="00960BF2"/>
    <w:rsid w:val="00961638"/>
    <w:rsid w:val="009630C6"/>
    <w:rsid w:val="00963FD3"/>
    <w:rsid w:val="00970DEB"/>
    <w:rsid w:val="00973309"/>
    <w:rsid w:val="00974C37"/>
    <w:rsid w:val="00976BA5"/>
    <w:rsid w:val="00977096"/>
    <w:rsid w:val="009805B2"/>
    <w:rsid w:val="00983DD6"/>
    <w:rsid w:val="00985D81"/>
    <w:rsid w:val="0098633F"/>
    <w:rsid w:val="0099058E"/>
    <w:rsid w:val="00992E98"/>
    <w:rsid w:val="0099452C"/>
    <w:rsid w:val="009949E8"/>
    <w:rsid w:val="0099693C"/>
    <w:rsid w:val="00996ACF"/>
    <w:rsid w:val="00996D5B"/>
    <w:rsid w:val="009A0395"/>
    <w:rsid w:val="009A7276"/>
    <w:rsid w:val="009B1B7F"/>
    <w:rsid w:val="009B3817"/>
    <w:rsid w:val="009B5007"/>
    <w:rsid w:val="009B64D8"/>
    <w:rsid w:val="009C0D7C"/>
    <w:rsid w:val="009C0F5E"/>
    <w:rsid w:val="009C3194"/>
    <w:rsid w:val="009C5A53"/>
    <w:rsid w:val="009C7D07"/>
    <w:rsid w:val="009D2A95"/>
    <w:rsid w:val="009D2DEA"/>
    <w:rsid w:val="009D3E0D"/>
    <w:rsid w:val="009D57D6"/>
    <w:rsid w:val="009E1AFC"/>
    <w:rsid w:val="009E2032"/>
    <w:rsid w:val="009E2AE1"/>
    <w:rsid w:val="009E33AE"/>
    <w:rsid w:val="009F0EFC"/>
    <w:rsid w:val="009F1519"/>
    <w:rsid w:val="009F3FFC"/>
    <w:rsid w:val="009F685A"/>
    <w:rsid w:val="00A036E4"/>
    <w:rsid w:val="00A044B9"/>
    <w:rsid w:val="00A06A43"/>
    <w:rsid w:val="00A12DD9"/>
    <w:rsid w:val="00A15EAE"/>
    <w:rsid w:val="00A211F6"/>
    <w:rsid w:val="00A22173"/>
    <w:rsid w:val="00A23E00"/>
    <w:rsid w:val="00A31112"/>
    <w:rsid w:val="00A32F42"/>
    <w:rsid w:val="00A35454"/>
    <w:rsid w:val="00A370D3"/>
    <w:rsid w:val="00A41553"/>
    <w:rsid w:val="00A416B9"/>
    <w:rsid w:val="00A423BB"/>
    <w:rsid w:val="00A44FC7"/>
    <w:rsid w:val="00A456D8"/>
    <w:rsid w:val="00A45736"/>
    <w:rsid w:val="00A503C1"/>
    <w:rsid w:val="00A5155C"/>
    <w:rsid w:val="00A52217"/>
    <w:rsid w:val="00A53B27"/>
    <w:rsid w:val="00A613F9"/>
    <w:rsid w:val="00A61760"/>
    <w:rsid w:val="00A618D9"/>
    <w:rsid w:val="00A63137"/>
    <w:rsid w:val="00A6472D"/>
    <w:rsid w:val="00A65B48"/>
    <w:rsid w:val="00A664C6"/>
    <w:rsid w:val="00A67981"/>
    <w:rsid w:val="00A704F1"/>
    <w:rsid w:val="00A728D4"/>
    <w:rsid w:val="00A7390C"/>
    <w:rsid w:val="00A75443"/>
    <w:rsid w:val="00A82D6B"/>
    <w:rsid w:val="00A83645"/>
    <w:rsid w:val="00A95BE2"/>
    <w:rsid w:val="00A95E33"/>
    <w:rsid w:val="00AA0329"/>
    <w:rsid w:val="00AB1C0A"/>
    <w:rsid w:val="00AC35BF"/>
    <w:rsid w:val="00AC58BF"/>
    <w:rsid w:val="00AC767E"/>
    <w:rsid w:val="00AD1631"/>
    <w:rsid w:val="00AD1833"/>
    <w:rsid w:val="00AD3A1A"/>
    <w:rsid w:val="00AE1FD7"/>
    <w:rsid w:val="00AE2C14"/>
    <w:rsid w:val="00AE2C3C"/>
    <w:rsid w:val="00AE74E6"/>
    <w:rsid w:val="00AF53C0"/>
    <w:rsid w:val="00B0447B"/>
    <w:rsid w:val="00B05656"/>
    <w:rsid w:val="00B07104"/>
    <w:rsid w:val="00B07B56"/>
    <w:rsid w:val="00B105B4"/>
    <w:rsid w:val="00B124CE"/>
    <w:rsid w:val="00B13F31"/>
    <w:rsid w:val="00B1403E"/>
    <w:rsid w:val="00B15DBF"/>
    <w:rsid w:val="00B16615"/>
    <w:rsid w:val="00B222C8"/>
    <w:rsid w:val="00B23474"/>
    <w:rsid w:val="00B32117"/>
    <w:rsid w:val="00B40DD1"/>
    <w:rsid w:val="00B4202A"/>
    <w:rsid w:val="00B43B51"/>
    <w:rsid w:val="00B4676E"/>
    <w:rsid w:val="00B5211C"/>
    <w:rsid w:val="00B536DD"/>
    <w:rsid w:val="00B539A5"/>
    <w:rsid w:val="00B5464E"/>
    <w:rsid w:val="00B60351"/>
    <w:rsid w:val="00B61182"/>
    <w:rsid w:val="00B61D03"/>
    <w:rsid w:val="00B61D6D"/>
    <w:rsid w:val="00B63F1D"/>
    <w:rsid w:val="00B717EB"/>
    <w:rsid w:val="00B73557"/>
    <w:rsid w:val="00B7523B"/>
    <w:rsid w:val="00B77292"/>
    <w:rsid w:val="00B85961"/>
    <w:rsid w:val="00B91A18"/>
    <w:rsid w:val="00B9269C"/>
    <w:rsid w:val="00B92977"/>
    <w:rsid w:val="00B93847"/>
    <w:rsid w:val="00B93A5E"/>
    <w:rsid w:val="00B959A8"/>
    <w:rsid w:val="00BA1482"/>
    <w:rsid w:val="00BA37D7"/>
    <w:rsid w:val="00BB2B65"/>
    <w:rsid w:val="00BB3766"/>
    <w:rsid w:val="00BB473B"/>
    <w:rsid w:val="00BB69FE"/>
    <w:rsid w:val="00BC4C8D"/>
    <w:rsid w:val="00BD1D7C"/>
    <w:rsid w:val="00BD5C25"/>
    <w:rsid w:val="00BE0190"/>
    <w:rsid w:val="00BE2945"/>
    <w:rsid w:val="00BE3FED"/>
    <w:rsid w:val="00BE702F"/>
    <w:rsid w:val="00BF5F04"/>
    <w:rsid w:val="00C04006"/>
    <w:rsid w:val="00C04156"/>
    <w:rsid w:val="00C051D8"/>
    <w:rsid w:val="00C054E2"/>
    <w:rsid w:val="00C05801"/>
    <w:rsid w:val="00C05D08"/>
    <w:rsid w:val="00C06B9C"/>
    <w:rsid w:val="00C12DD7"/>
    <w:rsid w:val="00C13D19"/>
    <w:rsid w:val="00C14944"/>
    <w:rsid w:val="00C15B23"/>
    <w:rsid w:val="00C1648D"/>
    <w:rsid w:val="00C2652F"/>
    <w:rsid w:val="00C26C08"/>
    <w:rsid w:val="00C301C7"/>
    <w:rsid w:val="00C3232E"/>
    <w:rsid w:val="00C32FAF"/>
    <w:rsid w:val="00C37F87"/>
    <w:rsid w:val="00C40D58"/>
    <w:rsid w:val="00C4237B"/>
    <w:rsid w:val="00C44568"/>
    <w:rsid w:val="00C526AD"/>
    <w:rsid w:val="00C550B0"/>
    <w:rsid w:val="00C55E65"/>
    <w:rsid w:val="00C56E90"/>
    <w:rsid w:val="00C63CE5"/>
    <w:rsid w:val="00C668BE"/>
    <w:rsid w:val="00C7251E"/>
    <w:rsid w:val="00C80A93"/>
    <w:rsid w:val="00C865EA"/>
    <w:rsid w:val="00C86E80"/>
    <w:rsid w:val="00C87A8B"/>
    <w:rsid w:val="00C91A5B"/>
    <w:rsid w:val="00C93C36"/>
    <w:rsid w:val="00C942BC"/>
    <w:rsid w:val="00C965D4"/>
    <w:rsid w:val="00CA60C2"/>
    <w:rsid w:val="00CB2CEB"/>
    <w:rsid w:val="00CB7F2A"/>
    <w:rsid w:val="00CC14C2"/>
    <w:rsid w:val="00CC30F9"/>
    <w:rsid w:val="00CC3F1E"/>
    <w:rsid w:val="00CC5935"/>
    <w:rsid w:val="00CC6D99"/>
    <w:rsid w:val="00CC7FFE"/>
    <w:rsid w:val="00CD0443"/>
    <w:rsid w:val="00CD12AA"/>
    <w:rsid w:val="00CD3273"/>
    <w:rsid w:val="00CD5ADB"/>
    <w:rsid w:val="00CD6962"/>
    <w:rsid w:val="00CE2BA1"/>
    <w:rsid w:val="00CF14E7"/>
    <w:rsid w:val="00CF2548"/>
    <w:rsid w:val="00CF601D"/>
    <w:rsid w:val="00CF6314"/>
    <w:rsid w:val="00CF666C"/>
    <w:rsid w:val="00D025FC"/>
    <w:rsid w:val="00D030B5"/>
    <w:rsid w:val="00D11E06"/>
    <w:rsid w:val="00D1772F"/>
    <w:rsid w:val="00D20800"/>
    <w:rsid w:val="00D22D4B"/>
    <w:rsid w:val="00D24EF9"/>
    <w:rsid w:val="00D342F3"/>
    <w:rsid w:val="00D40235"/>
    <w:rsid w:val="00D43B06"/>
    <w:rsid w:val="00D4579E"/>
    <w:rsid w:val="00D5176E"/>
    <w:rsid w:val="00D56214"/>
    <w:rsid w:val="00D63DFE"/>
    <w:rsid w:val="00D64CC3"/>
    <w:rsid w:val="00D705D1"/>
    <w:rsid w:val="00D7319D"/>
    <w:rsid w:val="00D76D51"/>
    <w:rsid w:val="00D76FB6"/>
    <w:rsid w:val="00D805D6"/>
    <w:rsid w:val="00D84A92"/>
    <w:rsid w:val="00D862FE"/>
    <w:rsid w:val="00D86A52"/>
    <w:rsid w:val="00D96383"/>
    <w:rsid w:val="00D97171"/>
    <w:rsid w:val="00D97FA1"/>
    <w:rsid w:val="00DA485A"/>
    <w:rsid w:val="00DA6487"/>
    <w:rsid w:val="00DA7B8E"/>
    <w:rsid w:val="00DB2668"/>
    <w:rsid w:val="00DB4848"/>
    <w:rsid w:val="00DB6867"/>
    <w:rsid w:val="00DC06A1"/>
    <w:rsid w:val="00DC1461"/>
    <w:rsid w:val="00DC1F2F"/>
    <w:rsid w:val="00DC7F6D"/>
    <w:rsid w:val="00DD1167"/>
    <w:rsid w:val="00DD2F58"/>
    <w:rsid w:val="00DE14FA"/>
    <w:rsid w:val="00DE2065"/>
    <w:rsid w:val="00DE73C1"/>
    <w:rsid w:val="00DE78E7"/>
    <w:rsid w:val="00DE7B86"/>
    <w:rsid w:val="00DF06CA"/>
    <w:rsid w:val="00DF184E"/>
    <w:rsid w:val="00DF27D9"/>
    <w:rsid w:val="00DF3F33"/>
    <w:rsid w:val="00DF4173"/>
    <w:rsid w:val="00DF4714"/>
    <w:rsid w:val="00E012D1"/>
    <w:rsid w:val="00E0359D"/>
    <w:rsid w:val="00E07EDD"/>
    <w:rsid w:val="00E1066E"/>
    <w:rsid w:val="00E11F66"/>
    <w:rsid w:val="00E12887"/>
    <w:rsid w:val="00E12A7A"/>
    <w:rsid w:val="00E17295"/>
    <w:rsid w:val="00E20499"/>
    <w:rsid w:val="00E2369C"/>
    <w:rsid w:val="00E24188"/>
    <w:rsid w:val="00E24D0E"/>
    <w:rsid w:val="00E2610C"/>
    <w:rsid w:val="00E35C58"/>
    <w:rsid w:val="00E36D5E"/>
    <w:rsid w:val="00E36DBE"/>
    <w:rsid w:val="00E37FC4"/>
    <w:rsid w:val="00E4448A"/>
    <w:rsid w:val="00E466A7"/>
    <w:rsid w:val="00E50A27"/>
    <w:rsid w:val="00E527CF"/>
    <w:rsid w:val="00E55C55"/>
    <w:rsid w:val="00E57B62"/>
    <w:rsid w:val="00E61838"/>
    <w:rsid w:val="00E62F78"/>
    <w:rsid w:val="00E6529C"/>
    <w:rsid w:val="00E656FF"/>
    <w:rsid w:val="00E71D73"/>
    <w:rsid w:val="00E77652"/>
    <w:rsid w:val="00E81764"/>
    <w:rsid w:val="00E843EF"/>
    <w:rsid w:val="00E9166D"/>
    <w:rsid w:val="00E91991"/>
    <w:rsid w:val="00E92E41"/>
    <w:rsid w:val="00E93521"/>
    <w:rsid w:val="00E93F89"/>
    <w:rsid w:val="00E95094"/>
    <w:rsid w:val="00E959F4"/>
    <w:rsid w:val="00E96D73"/>
    <w:rsid w:val="00E96F8C"/>
    <w:rsid w:val="00EA0301"/>
    <w:rsid w:val="00EA1204"/>
    <w:rsid w:val="00EA136F"/>
    <w:rsid w:val="00EA1C88"/>
    <w:rsid w:val="00EA3325"/>
    <w:rsid w:val="00EA48CB"/>
    <w:rsid w:val="00EB2251"/>
    <w:rsid w:val="00EB3582"/>
    <w:rsid w:val="00EB726C"/>
    <w:rsid w:val="00EE0CD4"/>
    <w:rsid w:val="00EE1574"/>
    <w:rsid w:val="00EE1BDE"/>
    <w:rsid w:val="00EE2A59"/>
    <w:rsid w:val="00EE360B"/>
    <w:rsid w:val="00EE6260"/>
    <w:rsid w:val="00EE6821"/>
    <w:rsid w:val="00EE7805"/>
    <w:rsid w:val="00EF3DED"/>
    <w:rsid w:val="00EF6CB9"/>
    <w:rsid w:val="00F0296A"/>
    <w:rsid w:val="00F04F78"/>
    <w:rsid w:val="00F10115"/>
    <w:rsid w:val="00F1148D"/>
    <w:rsid w:val="00F201BD"/>
    <w:rsid w:val="00F27D54"/>
    <w:rsid w:val="00F310FF"/>
    <w:rsid w:val="00F33B77"/>
    <w:rsid w:val="00F35B09"/>
    <w:rsid w:val="00F36838"/>
    <w:rsid w:val="00F4001D"/>
    <w:rsid w:val="00F40F7C"/>
    <w:rsid w:val="00F4503C"/>
    <w:rsid w:val="00F45CD8"/>
    <w:rsid w:val="00F5181C"/>
    <w:rsid w:val="00F53FF3"/>
    <w:rsid w:val="00F552B2"/>
    <w:rsid w:val="00F5536E"/>
    <w:rsid w:val="00F558D4"/>
    <w:rsid w:val="00F5653E"/>
    <w:rsid w:val="00F5764C"/>
    <w:rsid w:val="00F579D9"/>
    <w:rsid w:val="00F60C91"/>
    <w:rsid w:val="00F65DB1"/>
    <w:rsid w:val="00F661D9"/>
    <w:rsid w:val="00F70F98"/>
    <w:rsid w:val="00F712A2"/>
    <w:rsid w:val="00F72A86"/>
    <w:rsid w:val="00F73148"/>
    <w:rsid w:val="00F737A6"/>
    <w:rsid w:val="00F76C0D"/>
    <w:rsid w:val="00F771A8"/>
    <w:rsid w:val="00F82850"/>
    <w:rsid w:val="00F82E35"/>
    <w:rsid w:val="00F84956"/>
    <w:rsid w:val="00F87C63"/>
    <w:rsid w:val="00F953C2"/>
    <w:rsid w:val="00F96614"/>
    <w:rsid w:val="00FA0919"/>
    <w:rsid w:val="00FA312D"/>
    <w:rsid w:val="00FA57A4"/>
    <w:rsid w:val="00FB0E50"/>
    <w:rsid w:val="00FB115C"/>
    <w:rsid w:val="00FB2E86"/>
    <w:rsid w:val="00FB762A"/>
    <w:rsid w:val="00FB7CEC"/>
    <w:rsid w:val="00FC4973"/>
    <w:rsid w:val="00FD0798"/>
    <w:rsid w:val="00FE464E"/>
    <w:rsid w:val="00FF4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8D425A"/>
  <w15:docId w15:val="{29E04114-F15C-408A-A667-011C6153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6A16"/>
    <w:rPr>
      <w:sz w:val="24"/>
      <w:szCs w:val="24"/>
    </w:rPr>
  </w:style>
  <w:style w:type="paragraph" w:styleId="1">
    <w:name w:val="heading 1"/>
    <w:basedOn w:val="a"/>
    <w:link w:val="10"/>
    <w:qFormat/>
    <w:rsid w:val="00456A16"/>
    <w:pPr>
      <w:pBdr>
        <w:bottom w:val="dashed" w:sz="6" w:space="2" w:color="000066"/>
      </w:pBdr>
      <w:spacing w:before="100" w:beforeAutospacing="1" w:after="100" w:afterAutospacing="1"/>
      <w:outlineLvl w:val="0"/>
    </w:pPr>
    <w:rPr>
      <w:b/>
      <w:bCs/>
      <w:color w:val="000066"/>
      <w:kern w:val="36"/>
      <w:sz w:val="36"/>
      <w:szCs w:val="36"/>
    </w:rPr>
  </w:style>
  <w:style w:type="paragraph" w:styleId="3">
    <w:name w:val="heading 3"/>
    <w:basedOn w:val="a"/>
    <w:next w:val="a"/>
    <w:qFormat/>
    <w:rsid w:val="00456A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456A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56A1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456A16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456A16"/>
    <w:pPr>
      <w:spacing w:before="100" w:beforeAutospacing="1" w:after="100" w:afterAutospacing="1"/>
    </w:pPr>
  </w:style>
  <w:style w:type="paragraph" w:styleId="a4">
    <w:name w:val="Body Text Indent"/>
    <w:basedOn w:val="a"/>
    <w:rsid w:val="00456A16"/>
    <w:pPr>
      <w:spacing w:after="120"/>
      <w:ind w:left="283"/>
    </w:pPr>
  </w:style>
  <w:style w:type="character" w:styleId="a5">
    <w:name w:val="Strong"/>
    <w:uiPriority w:val="22"/>
    <w:qFormat/>
    <w:rsid w:val="00456A16"/>
    <w:rPr>
      <w:rFonts w:cs="Times New Roman"/>
      <w:b/>
      <w:bCs/>
    </w:rPr>
  </w:style>
  <w:style w:type="paragraph" w:customStyle="1" w:styleId="a00">
    <w:name w:val="a0"/>
    <w:basedOn w:val="a"/>
    <w:rsid w:val="00456A16"/>
    <w:pPr>
      <w:spacing w:before="100" w:beforeAutospacing="1" w:after="100" w:afterAutospacing="1"/>
    </w:pPr>
  </w:style>
  <w:style w:type="paragraph" w:customStyle="1" w:styleId="11">
    <w:name w:val="1"/>
    <w:basedOn w:val="a"/>
    <w:rsid w:val="00456A16"/>
    <w:pPr>
      <w:spacing w:before="100" w:beforeAutospacing="1" w:after="100" w:afterAutospacing="1"/>
    </w:pPr>
  </w:style>
  <w:style w:type="paragraph" w:customStyle="1" w:styleId="100">
    <w:name w:val="10"/>
    <w:basedOn w:val="a"/>
    <w:rsid w:val="00456A16"/>
    <w:pPr>
      <w:spacing w:before="100" w:beforeAutospacing="1" w:after="100" w:afterAutospacing="1"/>
    </w:pPr>
  </w:style>
  <w:style w:type="paragraph" w:customStyle="1" w:styleId="21">
    <w:name w:val="21"/>
    <w:basedOn w:val="a"/>
    <w:rsid w:val="00456A16"/>
    <w:pPr>
      <w:spacing w:before="100" w:beforeAutospacing="1" w:after="100" w:afterAutospacing="1"/>
    </w:pPr>
  </w:style>
  <w:style w:type="paragraph" w:customStyle="1" w:styleId="a6">
    <w:name w:val="a"/>
    <w:basedOn w:val="a"/>
    <w:rsid w:val="00456A16"/>
    <w:pPr>
      <w:spacing w:before="100" w:beforeAutospacing="1" w:after="100" w:afterAutospacing="1"/>
    </w:pPr>
  </w:style>
  <w:style w:type="paragraph" w:customStyle="1" w:styleId="a10">
    <w:name w:val="a1"/>
    <w:basedOn w:val="a"/>
    <w:rsid w:val="00456A16"/>
    <w:pPr>
      <w:spacing w:before="100" w:beforeAutospacing="1" w:after="100" w:afterAutospacing="1"/>
    </w:pPr>
  </w:style>
  <w:style w:type="paragraph" w:customStyle="1" w:styleId="ConsPlusTitle0">
    <w:name w:val="ConsPlusTitle"/>
    <w:uiPriority w:val="99"/>
    <w:rsid w:val="00A12DD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A12D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rsid w:val="000E28FD"/>
    <w:rPr>
      <w:rFonts w:cs="Times New Roman"/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F10115"/>
    <w:pPr>
      <w:spacing w:after="160" w:line="240" w:lineRule="exact"/>
    </w:pPr>
    <w:rPr>
      <w:noProof/>
      <w:sz w:val="20"/>
      <w:szCs w:val="20"/>
    </w:rPr>
  </w:style>
  <w:style w:type="paragraph" w:customStyle="1" w:styleId="ConsPlusNormal0">
    <w:name w:val="ConsPlusNormal"/>
    <w:link w:val="ConsPlusNormal1"/>
    <w:qFormat/>
    <w:rsid w:val="00F101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rsid w:val="00F10115"/>
    <w:pPr>
      <w:spacing w:after="120" w:line="480" w:lineRule="auto"/>
    </w:pPr>
  </w:style>
  <w:style w:type="paragraph" w:styleId="30">
    <w:name w:val="Body Text Indent 3"/>
    <w:basedOn w:val="a"/>
    <w:rsid w:val="00F10115"/>
    <w:pPr>
      <w:spacing w:after="120"/>
      <w:ind w:left="283"/>
    </w:pPr>
    <w:rPr>
      <w:sz w:val="16"/>
      <w:szCs w:val="16"/>
    </w:rPr>
  </w:style>
  <w:style w:type="paragraph" w:customStyle="1" w:styleId="CharCharCarCarCharCharCarCarCharCharCarCarCharChar1">
    <w:name w:val="Char Char Car Car Char Char Car Car Char Char Car Car Char Char1"/>
    <w:basedOn w:val="a"/>
    <w:rsid w:val="0009595C"/>
    <w:pPr>
      <w:spacing w:after="160" w:line="240" w:lineRule="exact"/>
    </w:pPr>
    <w:rPr>
      <w:sz w:val="20"/>
      <w:szCs w:val="20"/>
    </w:rPr>
  </w:style>
  <w:style w:type="table" w:styleId="a8">
    <w:name w:val="Table Grid"/>
    <w:basedOn w:val="a1"/>
    <w:rsid w:val="00625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48147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8147C"/>
    <w:rPr>
      <w:sz w:val="24"/>
      <w:szCs w:val="24"/>
    </w:rPr>
  </w:style>
  <w:style w:type="paragraph" w:styleId="ab">
    <w:name w:val="footer"/>
    <w:basedOn w:val="a"/>
    <w:link w:val="ac"/>
    <w:uiPriority w:val="99"/>
    <w:rsid w:val="0048147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8147C"/>
    <w:rPr>
      <w:sz w:val="24"/>
      <w:szCs w:val="24"/>
    </w:rPr>
  </w:style>
  <w:style w:type="character" w:customStyle="1" w:styleId="FontStyle39">
    <w:name w:val="Font Style39"/>
    <w:rsid w:val="004C3113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4C3113"/>
    <w:pPr>
      <w:widowControl w:val="0"/>
      <w:suppressAutoHyphens/>
      <w:autoSpaceDE w:val="0"/>
      <w:spacing w:line="326" w:lineRule="exact"/>
      <w:ind w:firstLine="586"/>
    </w:pPr>
    <w:rPr>
      <w:lang w:eastAsia="ar-SA"/>
    </w:rPr>
  </w:style>
  <w:style w:type="paragraph" w:customStyle="1" w:styleId="Style2">
    <w:name w:val="Style2"/>
    <w:basedOn w:val="a"/>
    <w:rsid w:val="004C3113"/>
    <w:pPr>
      <w:widowControl w:val="0"/>
      <w:suppressAutoHyphens/>
      <w:autoSpaceDE w:val="0"/>
      <w:jc w:val="center"/>
    </w:pPr>
    <w:rPr>
      <w:lang w:eastAsia="ar-SA"/>
    </w:rPr>
  </w:style>
  <w:style w:type="paragraph" w:customStyle="1" w:styleId="Style19">
    <w:name w:val="Style19"/>
    <w:basedOn w:val="a"/>
    <w:rsid w:val="004C3113"/>
    <w:pPr>
      <w:widowControl w:val="0"/>
      <w:suppressAutoHyphens/>
      <w:autoSpaceDE w:val="0"/>
      <w:spacing w:line="318" w:lineRule="exact"/>
      <w:jc w:val="center"/>
    </w:pPr>
    <w:rPr>
      <w:lang w:eastAsia="ar-SA"/>
    </w:rPr>
  </w:style>
  <w:style w:type="paragraph" w:customStyle="1" w:styleId="Style20">
    <w:name w:val="Style20"/>
    <w:basedOn w:val="a"/>
    <w:rsid w:val="004C3113"/>
    <w:pPr>
      <w:widowControl w:val="0"/>
      <w:suppressAutoHyphens/>
      <w:autoSpaceDE w:val="0"/>
      <w:spacing w:line="322" w:lineRule="exact"/>
      <w:ind w:firstLine="134"/>
    </w:pPr>
    <w:rPr>
      <w:lang w:eastAsia="ar-SA"/>
    </w:rPr>
  </w:style>
  <w:style w:type="paragraph" w:customStyle="1" w:styleId="Style9">
    <w:name w:val="Style9"/>
    <w:basedOn w:val="a"/>
    <w:rsid w:val="004C3113"/>
    <w:pPr>
      <w:widowControl w:val="0"/>
      <w:suppressAutoHyphens/>
      <w:autoSpaceDE w:val="0"/>
      <w:spacing w:line="322" w:lineRule="exact"/>
      <w:ind w:firstLine="701"/>
      <w:jc w:val="both"/>
    </w:pPr>
    <w:rPr>
      <w:lang w:eastAsia="ar-SA"/>
    </w:rPr>
  </w:style>
  <w:style w:type="character" w:customStyle="1" w:styleId="FontStyle40">
    <w:name w:val="Font Style40"/>
    <w:rsid w:val="004C3113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rsid w:val="004C3113"/>
    <w:rPr>
      <w:rFonts w:ascii="Times New Roman" w:hAnsi="Times New Roman" w:cs="Times New Roman"/>
      <w:sz w:val="18"/>
      <w:szCs w:val="18"/>
    </w:rPr>
  </w:style>
  <w:style w:type="character" w:customStyle="1" w:styleId="FontStyle42">
    <w:name w:val="Font Style42"/>
    <w:rsid w:val="004C3113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4C3113"/>
    <w:pPr>
      <w:widowControl w:val="0"/>
      <w:suppressAutoHyphens/>
      <w:autoSpaceDE w:val="0"/>
      <w:spacing w:line="245" w:lineRule="exact"/>
      <w:jc w:val="both"/>
    </w:pPr>
    <w:rPr>
      <w:lang w:eastAsia="ar-SA"/>
    </w:rPr>
  </w:style>
  <w:style w:type="paragraph" w:customStyle="1" w:styleId="Style23">
    <w:name w:val="Style23"/>
    <w:basedOn w:val="a"/>
    <w:rsid w:val="004C3113"/>
    <w:pPr>
      <w:widowControl w:val="0"/>
      <w:suppressAutoHyphens/>
      <w:autoSpaceDE w:val="0"/>
      <w:spacing w:line="328" w:lineRule="exact"/>
      <w:ind w:firstLine="691"/>
    </w:pPr>
    <w:rPr>
      <w:lang w:eastAsia="ar-SA"/>
    </w:rPr>
  </w:style>
  <w:style w:type="paragraph" w:customStyle="1" w:styleId="Style27">
    <w:name w:val="Style27"/>
    <w:basedOn w:val="a"/>
    <w:rsid w:val="004C3113"/>
    <w:pPr>
      <w:widowControl w:val="0"/>
      <w:suppressAutoHyphens/>
      <w:autoSpaceDE w:val="0"/>
      <w:spacing w:line="322" w:lineRule="exact"/>
      <w:ind w:firstLine="720"/>
      <w:jc w:val="both"/>
    </w:pPr>
    <w:rPr>
      <w:lang w:eastAsia="ar-SA"/>
    </w:rPr>
  </w:style>
  <w:style w:type="paragraph" w:customStyle="1" w:styleId="Style21">
    <w:name w:val="Style21"/>
    <w:basedOn w:val="a"/>
    <w:rsid w:val="008747AA"/>
    <w:pPr>
      <w:widowControl w:val="0"/>
      <w:suppressAutoHyphens/>
      <w:autoSpaceDE w:val="0"/>
      <w:spacing w:line="329" w:lineRule="exact"/>
      <w:ind w:firstLine="523"/>
      <w:jc w:val="both"/>
    </w:pPr>
    <w:rPr>
      <w:lang w:eastAsia="ar-SA"/>
    </w:rPr>
  </w:style>
  <w:style w:type="paragraph" w:customStyle="1" w:styleId="Style13">
    <w:name w:val="Style13"/>
    <w:basedOn w:val="a"/>
    <w:rsid w:val="00C80A93"/>
    <w:pPr>
      <w:widowControl w:val="0"/>
      <w:suppressAutoHyphens/>
      <w:autoSpaceDE w:val="0"/>
      <w:jc w:val="both"/>
    </w:pPr>
    <w:rPr>
      <w:lang w:eastAsia="ar-SA"/>
    </w:rPr>
  </w:style>
  <w:style w:type="paragraph" w:customStyle="1" w:styleId="Style22">
    <w:name w:val="Style22"/>
    <w:basedOn w:val="a"/>
    <w:rsid w:val="00C80A93"/>
    <w:pPr>
      <w:widowControl w:val="0"/>
      <w:suppressAutoHyphens/>
      <w:autoSpaceDE w:val="0"/>
      <w:spacing w:line="355" w:lineRule="exact"/>
      <w:ind w:firstLine="701"/>
    </w:pPr>
    <w:rPr>
      <w:lang w:eastAsia="ar-SA"/>
    </w:rPr>
  </w:style>
  <w:style w:type="paragraph" w:customStyle="1" w:styleId="Style30">
    <w:name w:val="Style30"/>
    <w:basedOn w:val="a"/>
    <w:rsid w:val="00C80A93"/>
    <w:pPr>
      <w:widowControl w:val="0"/>
      <w:suppressAutoHyphens/>
      <w:autoSpaceDE w:val="0"/>
      <w:spacing w:line="326" w:lineRule="exact"/>
      <w:ind w:hanging="1382"/>
    </w:pPr>
    <w:rPr>
      <w:lang w:eastAsia="ar-SA"/>
    </w:rPr>
  </w:style>
  <w:style w:type="paragraph" w:customStyle="1" w:styleId="Style6">
    <w:name w:val="Style6"/>
    <w:basedOn w:val="a"/>
    <w:rsid w:val="00A5155C"/>
    <w:pPr>
      <w:widowControl w:val="0"/>
      <w:suppressAutoHyphens/>
      <w:autoSpaceDE w:val="0"/>
      <w:jc w:val="center"/>
    </w:pPr>
    <w:rPr>
      <w:lang w:eastAsia="ar-SA"/>
    </w:rPr>
  </w:style>
  <w:style w:type="character" w:customStyle="1" w:styleId="FontStyle34">
    <w:name w:val="Font Style34"/>
    <w:rsid w:val="00A5155C"/>
    <w:rPr>
      <w:rFonts w:ascii="Times New Roman" w:hAnsi="Times New Roman" w:cs="Times New Roman"/>
      <w:spacing w:val="-10"/>
      <w:sz w:val="38"/>
      <w:szCs w:val="38"/>
    </w:rPr>
  </w:style>
  <w:style w:type="character" w:customStyle="1" w:styleId="FontStyle35">
    <w:name w:val="Font Style35"/>
    <w:rsid w:val="00A5155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6">
    <w:name w:val="Style26"/>
    <w:basedOn w:val="a"/>
    <w:rsid w:val="00A5155C"/>
    <w:pPr>
      <w:widowControl w:val="0"/>
      <w:suppressAutoHyphens/>
      <w:autoSpaceDE w:val="0"/>
      <w:spacing w:line="326" w:lineRule="exact"/>
      <w:ind w:firstLine="696"/>
    </w:pPr>
    <w:rPr>
      <w:lang w:eastAsia="ar-SA"/>
    </w:rPr>
  </w:style>
  <w:style w:type="paragraph" w:customStyle="1" w:styleId="Style32">
    <w:name w:val="Style32"/>
    <w:basedOn w:val="a"/>
    <w:rsid w:val="00A5155C"/>
    <w:pPr>
      <w:widowControl w:val="0"/>
      <w:suppressAutoHyphens/>
      <w:autoSpaceDE w:val="0"/>
    </w:pPr>
    <w:rPr>
      <w:lang w:eastAsia="ar-SA"/>
    </w:rPr>
  </w:style>
  <w:style w:type="paragraph" w:styleId="ad">
    <w:name w:val="Balloon Text"/>
    <w:basedOn w:val="a"/>
    <w:link w:val="ae"/>
    <w:rsid w:val="00A5155C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A5155C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573C21"/>
    <w:pPr>
      <w:spacing w:line="276" w:lineRule="auto"/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 Spacing"/>
    <w:uiPriority w:val="99"/>
    <w:qFormat/>
    <w:rsid w:val="00573C21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paragraph" w:customStyle="1" w:styleId="20">
    <w:name w:val="Знак Знак Знак Знак Знак Знак Знак Знак Знак Знак2"/>
    <w:basedOn w:val="a"/>
    <w:uiPriority w:val="99"/>
    <w:rsid w:val="00F966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List Paragraph"/>
    <w:basedOn w:val="a"/>
    <w:uiPriority w:val="1"/>
    <w:qFormat/>
    <w:rsid w:val="006535CE"/>
    <w:pPr>
      <w:ind w:left="720"/>
      <w:contextualSpacing/>
    </w:pPr>
  </w:style>
  <w:style w:type="character" w:customStyle="1" w:styleId="ConsPlusNormal1">
    <w:name w:val="ConsPlusNormal Знак"/>
    <w:link w:val="ConsPlusNormal0"/>
    <w:rsid w:val="006D5A63"/>
    <w:rPr>
      <w:rFonts w:ascii="Arial" w:hAnsi="Arial" w:cs="Arial"/>
    </w:rPr>
  </w:style>
  <w:style w:type="paragraph" w:customStyle="1" w:styleId="13">
    <w:name w:val="Абзац списка1"/>
    <w:basedOn w:val="a"/>
    <w:rsid w:val="006D5A63"/>
    <w:pPr>
      <w:widowControl w:val="0"/>
      <w:ind w:left="720"/>
      <w:contextualSpacing/>
    </w:pPr>
    <w:rPr>
      <w:rFonts w:ascii="Arial" w:eastAsia="Calibri" w:hAnsi="Arial" w:cs="Arial"/>
      <w:sz w:val="20"/>
      <w:szCs w:val="20"/>
    </w:rPr>
  </w:style>
  <w:style w:type="character" w:customStyle="1" w:styleId="10">
    <w:name w:val="Заголовок 1 Знак"/>
    <w:link w:val="1"/>
    <w:rsid w:val="00F65DB1"/>
    <w:rPr>
      <w:b/>
      <w:bCs/>
      <w:color w:val="000066"/>
      <w:kern w:val="36"/>
      <w:sz w:val="36"/>
      <w:szCs w:val="36"/>
    </w:rPr>
  </w:style>
  <w:style w:type="paragraph" w:styleId="af1">
    <w:name w:val="Body Text"/>
    <w:basedOn w:val="a"/>
    <w:link w:val="af2"/>
    <w:semiHidden/>
    <w:unhideWhenUsed/>
    <w:rsid w:val="003B2345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3B2345"/>
    <w:rPr>
      <w:sz w:val="24"/>
      <w:szCs w:val="24"/>
    </w:rPr>
  </w:style>
  <w:style w:type="paragraph" w:customStyle="1" w:styleId="docdata">
    <w:name w:val="docdata"/>
    <w:aliases w:val="docy,v5,28490,bqiaagaaeyqcaaagiaiaaaptbaaabftsaaaaaaaaaaaaaaaaaaaaaaaaaaaaaaaaaaaaaaaaaaaaaaaaaaaaaaaaaaaaaaaaaaaaaaaaaaaaaaaaaaaaaaaaaaaaaaaaaaaaaaaaaaaaaaaaaaaaaaaaaaaaaaaaaaaaaaaaaaaaaaaaaaaaaaaaaaaaaaaaaaaaaaaaaaaaaaaaaaaaaaaaaaaaaaaaaaaaaaa"/>
    <w:basedOn w:val="a"/>
    <w:rsid w:val="00CC6D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delo\&#1040;&#1044;&#1052;&#1048;&#1053;&#1048;&#1057;&#1058;&#1056;&#1040;&#1058;&#1048;&#1042;&#1053;&#1067;&#1049;%20&#1056;&#1045;&#1043;&#1051;&#1040;&#1052;&#1045;&#1053;&#1058;%20&#1087;&#1086;&#1089;&#1083;&#1077;&#1076;&#1085;&#1080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FCAE3-8540-4FB4-8AF7-A528D1C2D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АДМИНИСТРАТИВНЫЙ РЕГЛАМЕНТ последний</Template>
  <TotalTime>429</TotalTime>
  <Pages>7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Комитет по ИиЗО</Company>
  <LinksUpToDate>false</LinksUpToDate>
  <CharactersWithSpaces>12828</CharactersWithSpaces>
  <SharedDoc>false</SharedDoc>
  <HLinks>
    <vt:vector size="198" baseType="variant">
      <vt:variant>
        <vt:i4>851976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consultantplus://offline/ref=07B8C6D2406322BC0DD568E0EB2BBBC5219AB76412D01B230CAF58CBB5E930C679E2E7E670ZD55L</vt:lpwstr>
      </vt:variant>
      <vt:variant>
        <vt:lpwstr/>
      </vt:variant>
      <vt:variant>
        <vt:i4>1310721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consultantplus://offline/ref=F7E8A05190126513BCB3B1115728FEAAB43F2194D6FC67C3BB0A98FA82122E0D584EDF543EF7762764709B79EF23399E3DD0C210F7L4C3N</vt:lpwstr>
      </vt:variant>
      <vt:variant>
        <vt:lpwstr/>
      </vt:variant>
      <vt:variant>
        <vt:i4>5767232</vt:i4>
      </vt:variant>
      <vt:variant>
        <vt:i4>90</vt:i4>
      </vt:variant>
      <vt:variant>
        <vt:i4>0</vt:i4>
      </vt:variant>
      <vt:variant>
        <vt:i4>5</vt:i4>
      </vt:variant>
      <vt:variant>
        <vt:lpwstr>https://do.gosuslugi.ru/</vt:lpwstr>
      </vt:variant>
      <vt:variant>
        <vt:lpwstr/>
      </vt:variant>
      <vt:variant>
        <vt:i4>6357048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consultantplus://offline/ref=EEEC64265E1918E083F1594D5BC9D69D6FF575B3D121B6557E5CCF82D9CB7321C601C24ABCE13588o0Q9L</vt:lpwstr>
      </vt:variant>
      <vt:variant>
        <vt:lpwstr/>
      </vt:variant>
      <vt:variant>
        <vt:i4>3407984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P4</vt:lpwstr>
      </vt:variant>
      <vt:variant>
        <vt:i4>8257640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consultantplus://offline/ref=23CCE0884CAB1F937513FB71D28E4AC9EA992CF2E9B4F5CCE8EB81BC03D6A35795C697A0D56D1AAC71C52C6FD6ED4F4A13C956C81CCD9C14kEL6O</vt:lpwstr>
      </vt:variant>
      <vt:variant>
        <vt:lpwstr/>
      </vt:variant>
      <vt:variant>
        <vt:i4>8257639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consultantplus://offline/ref=23CCE0884CAB1F937513FB71D28E4AC9EA992CF2E9B4F5CCE8EB81BC03D6A35795C697A0D56D18AB7FC52C6FD6ED4F4A13C956C81CCD9C14kEL6O</vt:lpwstr>
      </vt:variant>
      <vt:variant>
        <vt:lpwstr/>
      </vt:variant>
      <vt:variant>
        <vt:i4>1966082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consultantplus://offline/ref=542B029FBE511109B05D3B43BD6F8095B4479B688FC17D74FAFCCB7B53YDQ4L</vt:lpwstr>
      </vt:variant>
      <vt:variant>
        <vt:lpwstr/>
      </vt:variant>
      <vt:variant>
        <vt:i4>7471162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consultantplus://offline/ref=783BC7AE08463165345B550EC4EAFF1BB78E9A2277C89A3C0BAB697B851C5A07C45D4EC64276012D85A9698DA0372F42DB7F8B99E520o70DI</vt:lpwstr>
      </vt:variant>
      <vt:variant>
        <vt:lpwstr/>
      </vt:variant>
      <vt:variant>
        <vt:i4>1900626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consultantplus://offline/ref=542B029FBE511109B05D3B43BD6F8095B4479B6B83C37D74FAFCCB7B53D4881F69598FFD32Y3QDL</vt:lpwstr>
      </vt:variant>
      <vt:variant>
        <vt:lpwstr/>
      </vt:variant>
      <vt:variant>
        <vt:i4>7602273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consultantplus://offline/ref=542B029FBE511109B05D3B43BD6F8095B446986D84C57D74FAFCCB7B53D4881F69598FF93A38B782Y2Q9L</vt:lpwstr>
      </vt:variant>
      <vt:variant>
        <vt:lpwstr/>
      </vt:variant>
      <vt:variant>
        <vt:i4>1900555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consultantplus://offline/ref=542B029FBE511109B05D3B43BD6F8095B4479B6B83C37D74FAFCCB7B53D4881F69598FF03CY3Q8L</vt:lpwstr>
      </vt:variant>
      <vt:variant>
        <vt:lpwstr/>
      </vt:variant>
      <vt:variant>
        <vt:i4>1900549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consultantplus://offline/ref=542B029FBE511109B05D3B43BD6F8095B4479B6B83C37D74FAFCCB7B53D4881F69598FFE38Y3Q8L</vt:lpwstr>
      </vt:variant>
      <vt:variant>
        <vt:lpwstr/>
      </vt:variant>
      <vt:variant>
        <vt:i4>1900638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consultantplus://offline/ref=542B029FBE511109B05D3B43BD6F8095B4479B6B83C37D74FAFCCB7B53D4881F69598FFE3BY3Q9L</vt:lpwstr>
      </vt:variant>
      <vt:variant>
        <vt:lpwstr/>
      </vt:variant>
      <vt:variant>
        <vt:i4>1900549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consultantplus://offline/ref=542B029FBE511109B05D3B43BD6F8095B4479B6B83C37D74FAFCCB7B53D4881F69598FFE3BY3QBL</vt:lpwstr>
      </vt:variant>
      <vt:variant>
        <vt:lpwstr/>
      </vt:variant>
      <vt:variant>
        <vt:i4>1900546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consultantplus://offline/ref=542B029FBE511109B05D3B43BD6F8095B4479B6B83C37D74FAFCCB7B53D4881F69598FFE3FY3QAL</vt:lpwstr>
      </vt:variant>
      <vt:variant>
        <vt:lpwstr/>
      </vt:variant>
      <vt:variant>
        <vt:i4>3145837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consultantplus://offline/ref=11CCB161CE16BA4A1F01CAC96C23AA923ED2C8FB6FD4D91DBC2444950DC37D22D36BC29CC26CABF41BF228065AAD41B05D6EDCF4CBE0Y9I4O</vt:lpwstr>
      </vt:variant>
      <vt:variant>
        <vt:lpwstr/>
      </vt:variant>
      <vt:variant>
        <vt:i4>3145781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consultantplus://offline/ref=11CCB161CE16BA4A1F01CAC96C23AA923ED2CDFA6FDED91DBC2444950DC37D22D36BC29FC56CA6F41BF228065AAD41B05D6EDCF4CBE0Y9I4O</vt:lpwstr>
      </vt:variant>
      <vt:variant>
        <vt:lpwstr/>
      </vt:variant>
      <vt:variant>
        <vt:i4>1900626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consultantplus://offline/ref=542B029FBE511109B05D3B43BD6F8095B4479B6B83C37D74FAFCCB7B53D4881F69598FFD32Y3QDL</vt:lpwstr>
      </vt:variant>
      <vt:variant>
        <vt:lpwstr/>
      </vt:variant>
      <vt:variant>
        <vt:i4>7471162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consultantplus://offline/ref=AD64D10516E1487352D6A1F31E5C805F5083D55470BCA8FFB41070B898368E7A121F94D273BE4C93C1A664DDE2D444EEBB324408066EbElBH</vt:lpwstr>
      </vt:variant>
      <vt:variant>
        <vt:lpwstr/>
      </vt:variant>
      <vt:variant>
        <vt:i4>3997802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consultantplus://offline/ref=07D227B718E1A4DEE226C9F2236BA1B0D55F7B1E04F27A0FC38F286ECAF48140D5B4863BAAC0E8EC8DF660F6D3E8156403288D8A49D7s8g9H</vt:lpwstr>
      </vt:variant>
      <vt:variant>
        <vt:lpwstr/>
      </vt:variant>
      <vt:variant>
        <vt:i4>3997750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consultantplus://offline/ref=07D227B718E1A4DEE226C9F2236BA1B0D55F7E1F04F87A0FC38F286ECAF48140D5B48638ADC0E5EC8DF660F6D3E8156403288D8A49D7s8g9H</vt:lpwstr>
      </vt:variant>
      <vt:variant>
        <vt:lpwstr/>
      </vt:variant>
      <vt:variant>
        <vt:i4>1048578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consultantplus://offline/ref=884F6640B79B1338259FCFC3A5022971A4EFA4C299EB40DD38012F09C6KC44K</vt:lpwstr>
      </vt:variant>
      <vt:variant>
        <vt:lpwstr/>
      </vt:variant>
      <vt:variant>
        <vt:i4>1376351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consultantplus://offline/ref=04913D161D616F19708C0A48DC04705389A48E009B5D25C05C486004E1N1O9H</vt:lpwstr>
      </vt:variant>
      <vt:variant>
        <vt:lpwstr/>
      </vt:variant>
      <vt:variant>
        <vt:i4>2228286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consultantplus://offline/ref=04913D161D616F19708C0A48DC04705389A48C05975A25C05C486004E1199B04D91C6D45369E6BD9NCO5H</vt:lpwstr>
      </vt:variant>
      <vt:variant>
        <vt:lpwstr/>
      </vt:variant>
      <vt:variant>
        <vt:i4>1376270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consultantplus://offline/ref=04913D161D616F19708C0A48DC04705389A58A0B995925C05C486004E1N1O9H</vt:lpwstr>
      </vt:variant>
      <vt:variant>
        <vt:lpwstr/>
      </vt:variant>
      <vt:variant>
        <vt:i4>3866722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consultantplus://offline/ref=8C5456B19CBAA21B5313ADA6AA86D88012EBB508D26C14DD210C3F556B5959E64A9356EA9D2BBA3EQ0G2H</vt:lpwstr>
      </vt:variant>
      <vt:variant>
        <vt:lpwstr/>
      </vt:variant>
      <vt:variant>
        <vt:i4>5832789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consultantplus://offline/ref=8C5456B19CBAA21B5313ADA6AA86D88012EBB70DDE6B14DD210C3F556BQ5G9H</vt:lpwstr>
      </vt:variant>
      <vt:variant>
        <vt:lpwstr/>
      </vt:variant>
      <vt:variant>
        <vt:i4>4849677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consultantplus://offline/ref=C347D453A736F1325067C133055D901B7D60F26C0F25079782A7D3BEF368CEG</vt:lpwstr>
      </vt:variant>
      <vt:variant>
        <vt:lpwstr/>
      </vt:variant>
      <vt:variant>
        <vt:i4>4456542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consultantplus://offline/ref=73EEAA90EA848479EC0254C2A249EC5834619E421701DD39D9207E21E5001F653022E1670DbAFDG</vt:lpwstr>
      </vt:variant>
      <vt:variant>
        <vt:lpwstr/>
      </vt:variant>
      <vt:variant>
        <vt:i4>4849677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consultantplus://offline/ref=C347D453A736F1325067C133055D901B7D60F26C0F25079782A7D3BEF368CEG</vt:lpwstr>
      </vt:variant>
      <vt:variant>
        <vt:lpwstr/>
      </vt:variant>
      <vt:variant>
        <vt:i4>4456542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consultantplus://offline/ref=73EEAA90EA848479EC0254C2A249EC5834619E421701DD39D9207E21E5001F653022E1670DbAFDG</vt:lpwstr>
      </vt:variant>
      <vt:variant>
        <vt:lpwstr/>
      </vt:variant>
      <vt:variant>
        <vt:i4>4915218</vt:i4>
      </vt:variant>
      <vt:variant>
        <vt:i4>0</vt:i4>
      </vt:variant>
      <vt:variant>
        <vt:i4>0</vt:i4>
      </vt:variant>
      <vt:variant>
        <vt:i4>5</vt:i4>
      </vt:variant>
      <vt:variant>
        <vt:lpwstr>mailto:rud_adm@admin-smolensk.ru.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User</dc:creator>
  <cp:lastModifiedBy>Holomeva_NV</cp:lastModifiedBy>
  <cp:revision>16</cp:revision>
  <cp:lastPrinted>2026-06-01T11:08:00Z</cp:lastPrinted>
  <dcterms:created xsi:type="dcterms:W3CDTF">2025-12-23T15:32:00Z</dcterms:created>
  <dcterms:modified xsi:type="dcterms:W3CDTF">2026-06-03T13:49:00Z</dcterms:modified>
</cp:coreProperties>
</file>